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2D1076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2D1076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2D1076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>_________________</w:t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</w:r>
      <w:r w:rsidRPr="002D1076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2D1076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2D1076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2D1076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2D1076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>О внесении изменений в  Административный регламент</w:t>
      </w:r>
      <w:r w:rsidR="00E56F27" w:rsidRPr="002D1076">
        <w:rPr>
          <w:rFonts w:ascii="Liberation Serif" w:hAnsi="Liberation Serif" w:cs="Arial"/>
          <w:b/>
          <w:i/>
          <w:sz w:val="28"/>
          <w:szCs w:val="28"/>
        </w:rPr>
        <w:t xml:space="preserve"> по предоставлению муниципальной</w:t>
      </w:r>
      <w:r w:rsidR="00E56F27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r w:rsidR="00FB6C09">
        <w:rPr>
          <w:rFonts w:ascii="Liberation Serif" w:hAnsi="Liberation Serif" w:cs="Arial"/>
          <w:b/>
          <w:i/>
          <w:sz w:val="28"/>
          <w:szCs w:val="28"/>
        </w:rPr>
        <w:t>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rFonts w:ascii="Liberation Serif" w:hAnsi="Liberation Serif" w:cs="Arial"/>
          <w:b/>
          <w:i/>
          <w:sz w:val="28"/>
          <w:szCs w:val="28"/>
        </w:rPr>
        <w:t>, утвержденный постановлением Главы Каменского городского округа от 25.11.2022 № 2513</w:t>
      </w:r>
      <w:r w:rsidR="00FB6C09"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p w:rsidR="00E56F27" w:rsidRPr="002D1076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2D1076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2D1076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2D1076">
        <w:rPr>
          <w:rFonts w:ascii="Liberation Serif" w:hAnsi="Liberation Serif" w:cs="Arial"/>
          <w:sz w:val="28"/>
          <w:szCs w:val="28"/>
        </w:rPr>
        <w:t>В целях приведения нормативных правовых актов Каменского городского округа в соответствие с действующим законодательством Российской Федерации и Свердловской области</w:t>
      </w:r>
      <w:r>
        <w:rPr>
          <w:rFonts w:ascii="Liberation Serif" w:hAnsi="Liberation Serif" w:cs="Arial"/>
          <w:sz w:val="28"/>
          <w:szCs w:val="28"/>
        </w:rPr>
        <w:t>, на основании Федерального закона от 24 июня 2023 года № 281-ФЗ «О внесении изменений в статьи 19 и 24 Федерального закона «О статусе военнослужащих и Федеральный закон «О войсках национальной гвардии Российской Федерации»,</w:t>
      </w:r>
      <w:r w:rsidR="00E56F27" w:rsidRPr="002D1076">
        <w:rPr>
          <w:rFonts w:ascii="Liberation Serif" w:hAnsi="Liberation Serif" w:cs="Arial"/>
          <w:sz w:val="28"/>
          <w:szCs w:val="28"/>
        </w:rPr>
        <w:t xml:space="preserve"> </w:t>
      </w:r>
      <w:r w:rsidR="00FB6C09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  <w:proofErr w:type="gramEnd"/>
    </w:p>
    <w:p w:rsidR="00E56F27" w:rsidRPr="002D1076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2D1076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 w:cs="Arial"/>
          <w:sz w:val="28"/>
          <w:szCs w:val="28"/>
        </w:rPr>
        <w:t xml:space="preserve">1. </w:t>
      </w:r>
      <w:r w:rsidR="00862F2B">
        <w:rPr>
          <w:rFonts w:ascii="Liberation Serif" w:hAnsi="Liberation Serif" w:cs="Arial"/>
          <w:sz w:val="28"/>
          <w:szCs w:val="28"/>
        </w:rPr>
        <w:t xml:space="preserve">Внести изменения в </w:t>
      </w:r>
      <w:r w:rsidR="00862F2B" w:rsidRPr="00CA6CA6">
        <w:rPr>
          <w:rFonts w:ascii="Liberation Serif" w:hAnsi="Liberation Serif"/>
          <w:sz w:val="28"/>
          <w:szCs w:val="28"/>
        </w:rPr>
        <w:t>Административный регламент</w:t>
      </w:r>
      <w:r w:rsidR="00862F2B">
        <w:rPr>
          <w:rFonts w:ascii="Liberation Serif" w:hAnsi="Liberation Serif"/>
          <w:sz w:val="28"/>
          <w:szCs w:val="28"/>
        </w:rPr>
        <w:t xml:space="preserve"> по предоставлению</w:t>
      </w:r>
      <w:r w:rsidR="00862F2B" w:rsidRPr="00CA6CA6">
        <w:rPr>
          <w:rFonts w:ascii="Liberation Serif" w:hAnsi="Liberation Serif"/>
          <w:sz w:val="28"/>
          <w:szCs w:val="28"/>
        </w:rPr>
        <w:t xml:space="preserve"> муниципальной услуги «</w:t>
      </w:r>
      <w:r w:rsidR="00862F2B">
        <w:rPr>
          <w:rFonts w:ascii="Liberation Serif" w:hAnsi="Liberation Serif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регламент), утвержденный постановлением Главы Каменского городского округа от 25.11.2022 № 2513 следующие изменения:</w:t>
      </w:r>
    </w:p>
    <w:p w:rsidR="00862F2B" w:rsidRDefault="00862F2B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подпункт 7 пункта 28 настоящего Административного регламента дополнить абзацами следующего содержания: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/>
          <w:sz w:val="28"/>
          <w:szCs w:val="28"/>
        </w:rPr>
        <w:t>«Внеочередное право на получение муниципальной услуги</w:t>
      </w: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 предусмотрено: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пунктом 5 статьи 44 Закона Российской Федерации от 17 января 1992 г.     № 2202-1 «О прокуратуре Российской Федерации»;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пунктом 3 статьи 19 Закона Российской Федерации от 26 июня 1992 г.        № 3132-1 «О статусе судей в Российской Федерации»;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частью 25 статьи 35 Федерального закона от 28 декабря 2010 г. № 403-ФЗ «О Следственном комитете Российской Федерации»;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пунктом 4 Постановления Правительства Российской Федерации от            12 августа 2008 года № 587 «О дополнительных мерах по усилению социальной </w:t>
      </w:r>
      <w:r w:rsidRPr="00AF7901">
        <w:rPr>
          <w:rFonts w:ascii="Liberation Serif" w:hAnsi="Liberation Serif" w:cs="Times New Roman"/>
          <w:bCs/>
          <w:sz w:val="28"/>
          <w:szCs w:val="28"/>
        </w:rPr>
        <w:lastRenderedPageBreak/>
        <w:t xml:space="preserve">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абзацем два пункта 14 Постановления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AF7901">
        <w:rPr>
          <w:rFonts w:ascii="Liberation Serif" w:hAnsi="Liberation Serif" w:cs="Times New Roman"/>
          <w:bCs/>
          <w:sz w:val="28"/>
          <w:szCs w:val="28"/>
        </w:rPr>
        <w:t>контртеррористических</w:t>
      </w:r>
      <w:proofErr w:type="spellEnd"/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 операциях</w:t>
      </w:r>
      <w:r>
        <w:rPr>
          <w:rFonts w:ascii="Liberation Serif" w:hAnsi="Liberation Serif" w:cs="Times New Roman"/>
          <w:bCs/>
          <w:sz w:val="28"/>
          <w:szCs w:val="28"/>
        </w:rPr>
        <w:t xml:space="preserve"> и обеспечивающим правопорядок и</w:t>
      </w: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 общественную безопасность на территории </w:t>
      </w:r>
      <w:proofErr w:type="spellStart"/>
      <w:r w:rsidRPr="00AF7901">
        <w:rPr>
          <w:rFonts w:ascii="Liberation Serif" w:hAnsi="Liberation Serif" w:cs="Times New Roman"/>
          <w:bCs/>
          <w:sz w:val="28"/>
          <w:szCs w:val="28"/>
        </w:rPr>
        <w:t>Северо-Кавказкого</w:t>
      </w:r>
      <w:proofErr w:type="spellEnd"/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 региона Российской Федерации»;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proofErr w:type="gramStart"/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абзацем пять пункта 1 Постановления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 </w:t>
      </w:r>
      <w:proofErr w:type="gramEnd"/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пунктом 12 статьи 14 Закона Российской Федерации от 15 мая 1991 года     № 1244-1 «О социальной защите граждан, подвергшихся воздействию радиации вследствие катастрофы на </w:t>
      </w:r>
      <w:proofErr w:type="spellStart"/>
      <w:r w:rsidRPr="00AF7901">
        <w:rPr>
          <w:rFonts w:ascii="Liberation Serif" w:hAnsi="Liberation Serif" w:cs="Times New Roman"/>
          <w:bCs/>
          <w:sz w:val="28"/>
          <w:szCs w:val="28"/>
        </w:rPr>
        <w:t>Чернобольской</w:t>
      </w:r>
      <w:proofErr w:type="spellEnd"/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 АЭС»;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Постановлением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</w:t>
      </w:r>
      <w:proofErr w:type="spellStart"/>
      <w:r w:rsidRPr="00AF7901">
        <w:rPr>
          <w:rFonts w:ascii="Liberation Serif" w:hAnsi="Liberation Serif" w:cs="Times New Roman"/>
          <w:bCs/>
          <w:sz w:val="28"/>
          <w:szCs w:val="28"/>
        </w:rPr>
        <w:t>Чернобольской</w:t>
      </w:r>
      <w:proofErr w:type="spellEnd"/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 АЭС» на граждан из подразделений особого риска»;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>абзацем два статьи 11 Федерального закона от 26 ноября 1998 года             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AF7901">
        <w:rPr>
          <w:rFonts w:ascii="Liberation Serif" w:hAnsi="Liberation Serif" w:cs="Times New Roman"/>
          <w:bCs/>
          <w:sz w:val="28"/>
          <w:szCs w:val="28"/>
        </w:rPr>
        <w:t>Теча</w:t>
      </w:r>
      <w:proofErr w:type="spellEnd"/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пунктом 8 статьи 24 Федерального закона от 27 мая 1998 года № 76-ФЗ      «О статусе военнослужащих»; </w:t>
      </w:r>
    </w:p>
    <w:p w:rsidR="00AF7901" w:rsidRPr="00AF7901" w:rsidRDefault="00AF7901" w:rsidP="00AF790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>статьей 28.1 Федерального закона от 3 июля 2016 года № 226–ФЗ                «О войсках национальной гвардии Российской Федерации».</w:t>
      </w:r>
    </w:p>
    <w:p w:rsidR="00AF7901" w:rsidRPr="00AF7901" w:rsidRDefault="00AF7901" w:rsidP="00AF7901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/>
          <w:sz w:val="28"/>
          <w:szCs w:val="28"/>
        </w:rPr>
        <w:t xml:space="preserve">Первоочередное право на </w:t>
      </w:r>
      <w:r w:rsidRPr="00AF7901">
        <w:rPr>
          <w:rFonts w:ascii="Liberation Serif" w:hAnsi="Liberation Serif" w:cs="Times New Roman"/>
          <w:bCs/>
          <w:sz w:val="28"/>
          <w:szCs w:val="28"/>
        </w:rPr>
        <w:t>получение муниципальной услуги предусмотрено:</w:t>
      </w:r>
    </w:p>
    <w:p w:rsidR="00AF7901" w:rsidRPr="00AF7901" w:rsidRDefault="00AF7901" w:rsidP="00AF7901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>абзацем вторым пункта 6 статьи 19 Федерального закона от 27 мая 1998 г. № 76-ФЗ «О статусе военнослужащих»;</w:t>
      </w:r>
    </w:p>
    <w:p w:rsidR="00AF7901" w:rsidRPr="00AF7901" w:rsidRDefault="00AF7901" w:rsidP="00AF7901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частью 6 статьи 46 Федерального закона от 7 февраля 2011 г. № 3-ФЗ         «О полиции»; </w:t>
      </w:r>
    </w:p>
    <w:p w:rsidR="00AF7901" w:rsidRPr="00AF7901" w:rsidRDefault="00AF7901" w:rsidP="00AF7901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>частью 14 статьи 3 Федерального закона от 30 декабря 2012 г. № 283-ФЗ   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AF7901" w:rsidRPr="00AF7901" w:rsidRDefault="00AF7901" w:rsidP="00AF7901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 xml:space="preserve">подпунктом «б» пункта 1 Указа Президента Российской Федерации от         5 мая 1992 года № 431 «О мерах социальной поддержке семей»; </w:t>
      </w:r>
    </w:p>
    <w:p w:rsidR="00AF7901" w:rsidRPr="00AF7901" w:rsidRDefault="00AF7901" w:rsidP="00AF7901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lastRenderedPageBreak/>
        <w:t xml:space="preserve">пунктом 1 Указа Президента Российской Федерации от 2 октября 1992 года № 1157 «О дополнительных мерах государственной поддержке инвалидов». </w:t>
      </w:r>
    </w:p>
    <w:p w:rsidR="00AF7901" w:rsidRPr="00AF7901" w:rsidRDefault="00AF7901" w:rsidP="00AF7901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>Преимущественное право на получение муниципальной услуги предусмотрено:</w:t>
      </w:r>
    </w:p>
    <w:p w:rsidR="00862F2B" w:rsidRDefault="00AF7901" w:rsidP="00862F2B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AF7901">
        <w:rPr>
          <w:rFonts w:ascii="Liberation Serif" w:hAnsi="Liberation Serif" w:cs="Times New Roman"/>
          <w:bCs/>
          <w:sz w:val="28"/>
          <w:szCs w:val="28"/>
        </w:rPr>
        <w:t>частью 3.1 статьи 67 Федерального закона от 29 декабря 2012 г.                      № 273-ФЗ «Об образовании в Российской Федерации»</w:t>
      </w:r>
      <w:proofErr w:type="gramStart"/>
      <w:r w:rsidRPr="00AF7901">
        <w:rPr>
          <w:rFonts w:ascii="Liberation Serif" w:hAnsi="Liberation Serif" w:cs="Times New Roman"/>
          <w:bCs/>
          <w:sz w:val="28"/>
          <w:szCs w:val="28"/>
        </w:rPr>
        <w:t>.</w:t>
      </w:r>
      <w:r w:rsidR="00862F2B" w:rsidRPr="00AF7901">
        <w:rPr>
          <w:rFonts w:ascii="Liberation Serif" w:hAnsi="Liberation Serif" w:cs="Times New Roman"/>
          <w:bCs/>
          <w:sz w:val="28"/>
          <w:szCs w:val="28"/>
        </w:rPr>
        <w:t>»</w:t>
      </w:r>
      <w:proofErr w:type="gramEnd"/>
      <w:r w:rsidR="00862F2B" w:rsidRPr="00AF7901">
        <w:rPr>
          <w:rFonts w:ascii="Liberation Serif" w:hAnsi="Liberation Serif" w:cs="Times New Roman"/>
          <w:bCs/>
          <w:sz w:val="28"/>
          <w:szCs w:val="28"/>
        </w:rPr>
        <w:t>.</w:t>
      </w:r>
    </w:p>
    <w:p w:rsidR="00E56F27" w:rsidRPr="002D1076" w:rsidRDefault="00862F2B" w:rsidP="00E56F27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2</w:t>
      </w:r>
      <w:r w:rsidR="00E56F27" w:rsidRPr="002D1076">
        <w:rPr>
          <w:rFonts w:ascii="Liberation Serif" w:hAnsi="Liberation Serif" w:cs="Arial"/>
          <w:sz w:val="28"/>
          <w:szCs w:val="28"/>
        </w:rPr>
        <w:t xml:space="preserve">. </w:t>
      </w:r>
      <w:r w:rsidR="00114B07">
        <w:rPr>
          <w:rFonts w:ascii="Liberation Serif" w:eastAsia="Times New Roman" w:hAnsi="Liberation Serif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0A3D43" w:rsidRPr="002D1076" w:rsidRDefault="00862F2B" w:rsidP="00E56F27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3.</w:t>
      </w:r>
      <w:r w:rsidR="007067AB" w:rsidRPr="007067AB">
        <w:rPr>
          <w:rFonts w:ascii="Liberation Serif" w:hAnsi="Liberation Serif" w:cs="Times New Roman"/>
          <w:sz w:val="28"/>
          <w:szCs w:val="28"/>
        </w:rPr>
        <w:t xml:space="preserve"> </w:t>
      </w:r>
      <w:r w:rsidR="007067AB" w:rsidRPr="008348AF">
        <w:rPr>
          <w:rFonts w:ascii="Liberation Serif" w:hAnsi="Liberation Serif" w:cs="Times New Roman"/>
          <w:sz w:val="28"/>
          <w:szCs w:val="28"/>
        </w:rPr>
        <w:t>Настоящее постановлени</w:t>
      </w:r>
      <w:r w:rsidR="007067AB">
        <w:rPr>
          <w:rFonts w:ascii="Liberation Serif" w:hAnsi="Liberation Serif" w:cs="Times New Roman"/>
          <w:sz w:val="28"/>
          <w:szCs w:val="28"/>
        </w:rPr>
        <w:t>е опубликовать в газете «Пламя» и</w:t>
      </w:r>
      <w:r w:rsidR="007067AB" w:rsidRPr="008348AF">
        <w:rPr>
          <w:rFonts w:ascii="Liberation Serif" w:hAnsi="Liberation Serif" w:cs="Times New Roman"/>
          <w:sz w:val="28"/>
          <w:szCs w:val="28"/>
        </w:rPr>
        <w:t xml:space="preserve"> разместить</w:t>
      </w:r>
      <w:r w:rsidR="007067AB">
        <w:rPr>
          <w:rFonts w:ascii="Liberation Serif" w:hAnsi="Liberation Serif" w:cs="Times New Roman"/>
          <w:sz w:val="28"/>
          <w:szCs w:val="28"/>
        </w:rPr>
        <w:t xml:space="preserve"> в сети Интернет на официальном сайте муниципального образования</w:t>
      </w:r>
      <w:r w:rsidR="007067AB" w:rsidRPr="008348AF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</w:t>
      </w:r>
      <w:r w:rsidR="007067AB" w:rsidRPr="000C5CDE">
        <w:t xml:space="preserve"> </w:t>
      </w:r>
      <w:r w:rsidR="007067AB" w:rsidRPr="000C5CDE">
        <w:rPr>
          <w:rFonts w:ascii="Liberation Serif" w:hAnsi="Liberation Serif" w:cs="Times New Roman"/>
          <w:sz w:val="28"/>
          <w:szCs w:val="28"/>
        </w:rPr>
        <w:t>https://www.kamensk-adm.ru</w:t>
      </w:r>
      <w:r w:rsidR="007067AB">
        <w:rPr>
          <w:rFonts w:ascii="Liberation Serif" w:hAnsi="Liberation Serif" w:cs="Times New Roman"/>
          <w:sz w:val="28"/>
          <w:szCs w:val="28"/>
        </w:rPr>
        <w:t>,</w:t>
      </w:r>
      <w:r w:rsidR="007067AB" w:rsidRPr="008348AF">
        <w:rPr>
          <w:rFonts w:ascii="Liberation Serif" w:hAnsi="Liberation Serif" w:cs="Times New Roman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7067AB">
        <w:rPr>
          <w:rFonts w:ascii="Liberation Serif" w:hAnsi="Liberation Serif" w:cs="Times New Roman"/>
          <w:sz w:val="28"/>
          <w:szCs w:val="28"/>
        </w:rPr>
        <w:t xml:space="preserve"> </w:t>
      </w:r>
      <w:hyperlink r:id="rId7" w:history="1">
        <w:r w:rsidR="007067AB" w:rsidRPr="00F72093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7067AB" w:rsidRPr="00F72093">
        <w:rPr>
          <w:rFonts w:ascii="Liberation Serif" w:hAnsi="Liberation Serif" w:cs="Times New Roman"/>
          <w:sz w:val="28"/>
          <w:szCs w:val="28"/>
        </w:rPr>
        <w:t>.</w:t>
      </w:r>
    </w:p>
    <w:p w:rsidR="00E56F27" w:rsidRPr="002D1076" w:rsidRDefault="00862F2B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E56F27" w:rsidRPr="002D1076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E56F27" w:rsidRPr="002D1076">
        <w:rPr>
          <w:rFonts w:ascii="Liberation Serif" w:hAnsi="Liberation Serif" w:cs="Arial"/>
          <w:sz w:val="28"/>
          <w:szCs w:val="28"/>
        </w:rPr>
        <w:t>Контроль</w:t>
      </w:r>
      <w:r w:rsidR="00E56F27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E56F27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E56F27" w:rsidRPr="002D1076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7067AB">
        <w:rPr>
          <w:rFonts w:ascii="Liberation Serif" w:hAnsi="Liberation Serif" w:cs="Arial"/>
          <w:sz w:val="28"/>
          <w:szCs w:val="28"/>
        </w:rPr>
        <w:t xml:space="preserve">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7067AB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7067AB">
        <w:rPr>
          <w:rFonts w:ascii="Liberation Serif" w:hAnsi="Liberation Serif" w:cs="Arial"/>
          <w:sz w:val="28"/>
          <w:szCs w:val="28"/>
        </w:rPr>
        <w:t>.</w:t>
      </w:r>
    </w:p>
    <w:p w:rsidR="00E56F27" w:rsidRPr="002D1076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56F27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7067AB" w:rsidRDefault="007067AB" w:rsidP="009100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           С.А. Белоусов</w:t>
      </w:r>
    </w:p>
    <w:p w:rsidR="007067AB" w:rsidRDefault="007067AB" w:rsidP="007067AB">
      <w:pPr>
        <w:rPr>
          <w:rFonts w:ascii="Liberation Serif" w:hAnsi="Liberation Serif" w:cs="Arial"/>
          <w:sz w:val="28"/>
          <w:szCs w:val="28"/>
        </w:rPr>
      </w:pPr>
    </w:p>
    <w:p w:rsidR="00BF6A16" w:rsidRDefault="007067AB" w:rsidP="007067AB">
      <w:pPr>
        <w:tabs>
          <w:tab w:val="left" w:pos="4365"/>
        </w:tabs>
      </w:pPr>
      <w:r>
        <w:rPr>
          <w:rFonts w:ascii="Liberation Serif" w:hAnsi="Liberation Serif" w:cs="Arial"/>
          <w:sz w:val="28"/>
          <w:szCs w:val="28"/>
        </w:rPr>
        <w:tab/>
      </w:r>
    </w:p>
    <w:sectPr w:rsidR="00BF6A16" w:rsidSect="00CA0215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E1" w:rsidRDefault="00227CE1" w:rsidP="00E56F27">
      <w:pPr>
        <w:spacing w:after="0" w:line="240" w:lineRule="auto"/>
      </w:pPr>
      <w:r>
        <w:separator/>
      </w:r>
    </w:p>
  </w:endnote>
  <w:endnote w:type="continuationSeparator" w:id="0">
    <w:p w:rsidR="00227CE1" w:rsidRDefault="00227CE1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E1" w:rsidRDefault="00227CE1" w:rsidP="00E56F27">
      <w:pPr>
        <w:spacing w:after="0" w:line="240" w:lineRule="auto"/>
      </w:pPr>
      <w:r>
        <w:separator/>
      </w:r>
    </w:p>
  </w:footnote>
  <w:footnote w:type="continuationSeparator" w:id="0">
    <w:p w:rsidR="00227CE1" w:rsidRDefault="00227CE1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56F27" w:rsidRPr="00E56F27" w:rsidRDefault="00DC1864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56F2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A193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85AE9"/>
    <w:rsid w:val="000A3D43"/>
    <w:rsid w:val="00114B07"/>
    <w:rsid w:val="00227CE1"/>
    <w:rsid w:val="0028484C"/>
    <w:rsid w:val="00286C69"/>
    <w:rsid w:val="00317680"/>
    <w:rsid w:val="004C48B2"/>
    <w:rsid w:val="004F4488"/>
    <w:rsid w:val="007067AB"/>
    <w:rsid w:val="007D4353"/>
    <w:rsid w:val="00854722"/>
    <w:rsid w:val="00855174"/>
    <w:rsid w:val="00862F2B"/>
    <w:rsid w:val="00871570"/>
    <w:rsid w:val="008905D6"/>
    <w:rsid w:val="009100CF"/>
    <w:rsid w:val="00A65253"/>
    <w:rsid w:val="00A873E8"/>
    <w:rsid w:val="00AF7901"/>
    <w:rsid w:val="00B17125"/>
    <w:rsid w:val="00B20A35"/>
    <w:rsid w:val="00BC4041"/>
    <w:rsid w:val="00BE7F50"/>
    <w:rsid w:val="00BF6A16"/>
    <w:rsid w:val="00C45660"/>
    <w:rsid w:val="00CA0215"/>
    <w:rsid w:val="00CA193E"/>
    <w:rsid w:val="00DC1864"/>
    <w:rsid w:val="00E56F27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17</cp:revision>
  <cp:lastPrinted>2023-06-30T07:05:00Z</cp:lastPrinted>
  <dcterms:created xsi:type="dcterms:W3CDTF">2022-08-25T05:32:00Z</dcterms:created>
  <dcterms:modified xsi:type="dcterms:W3CDTF">2023-06-30T07:16:00Z</dcterms:modified>
</cp:coreProperties>
</file>