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37000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C37000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C37000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C37000" w:rsidRDefault="00CF3194" w:rsidP="00F2612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F3194">
        <w:rPr>
          <w:rFonts w:ascii="Liberation Serif" w:hAnsi="Liberation Serif"/>
          <w:sz w:val="28"/>
          <w:szCs w:val="28"/>
          <w:u w:val="single"/>
        </w:rPr>
        <w:t>19.06.2025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</w:t>
      </w:r>
      <w:r w:rsidRPr="00CF3194">
        <w:rPr>
          <w:rFonts w:ascii="Liberation Serif" w:hAnsi="Liberation Serif"/>
          <w:sz w:val="28"/>
          <w:szCs w:val="28"/>
          <w:u w:val="single"/>
        </w:rPr>
        <w:t xml:space="preserve"> 918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37000">
        <w:rPr>
          <w:rFonts w:ascii="Liberation Serif" w:hAnsi="Liberation Serif"/>
          <w:sz w:val="28"/>
          <w:szCs w:val="28"/>
        </w:rPr>
        <w:t>пгт. Мартюш</w:t>
      </w:r>
    </w:p>
    <w:p w:rsidR="00E56F27" w:rsidRPr="00C37000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C37000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020212" w:rsidRPr="00C37000" w:rsidRDefault="00020212" w:rsidP="0002021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000">
        <w:rPr>
          <w:rFonts w:ascii="Liberation Serif" w:hAnsi="Liberation Serif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</w:t>
      </w:r>
      <w:r w:rsidR="003453BD" w:rsidRPr="00C37000">
        <w:rPr>
          <w:rFonts w:ascii="Liberation Serif" w:hAnsi="Liberation Serif" w:cs="Times New Roman"/>
          <w:b/>
          <w:bCs/>
          <w:sz w:val="28"/>
          <w:szCs w:val="28"/>
        </w:rPr>
        <w:br/>
      </w:r>
      <w:r w:rsidRPr="00C37000">
        <w:rPr>
          <w:rFonts w:ascii="Liberation Serif" w:hAnsi="Liberation Serif" w:cs="Times New Roman"/>
          <w:b/>
          <w:bCs/>
          <w:sz w:val="28"/>
          <w:szCs w:val="28"/>
        </w:rPr>
        <w:t>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2D057B" w:rsidRPr="00C37000" w:rsidRDefault="002D057B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E56F27" w:rsidRPr="00C37000" w:rsidRDefault="00E56F27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020212" w:rsidRPr="00C37000" w:rsidRDefault="00020212" w:rsidP="00020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Pr="00C37000">
        <w:rPr>
          <w:rStyle w:val="af3"/>
          <w:rFonts w:ascii="Liberation Serif" w:hAnsi="Liberation Serif"/>
          <w:color w:val="auto"/>
          <w:sz w:val="28"/>
          <w:szCs w:val="28"/>
        </w:rPr>
        <w:t>Федеральным законом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от 13 июля 2020 года № 189-ФЗ </w:t>
      </w:r>
      <w:r w:rsidRPr="00C37000">
        <w:rPr>
          <w:rFonts w:ascii="Liberation Serif" w:hAnsi="Liberation Serif" w:cs="Times New Roman"/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 декабря 2012 года № 273-ФЗ «Об образовании в Российской Федерации», постановлением Главы Каменского муниципального округа Свердловской области </w:t>
      </w:r>
      <w:r w:rsidRPr="009D4B54">
        <w:rPr>
          <w:rFonts w:ascii="Liberation Serif" w:hAnsi="Liberation Serif" w:cs="Times New Roman"/>
          <w:sz w:val="28"/>
          <w:szCs w:val="28"/>
        </w:rPr>
        <w:t xml:space="preserve">от  </w:t>
      </w:r>
      <w:r w:rsidR="009D4B54" w:rsidRPr="009D4B54">
        <w:rPr>
          <w:rFonts w:ascii="Liberation Serif" w:hAnsi="Liberation Serif" w:cs="Times New Roman"/>
          <w:sz w:val="28"/>
          <w:szCs w:val="28"/>
        </w:rPr>
        <w:t xml:space="preserve">09.06.2025 </w:t>
      </w:r>
      <w:r w:rsidRPr="009D4B54">
        <w:rPr>
          <w:rFonts w:ascii="Liberation Serif" w:hAnsi="Liberation Serif" w:cs="Times New Roman"/>
          <w:sz w:val="28"/>
          <w:szCs w:val="28"/>
        </w:rPr>
        <w:t xml:space="preserve">№ </w:t>
      </w:r>
      <w:r w:rsidR="009D4B54">
        <w:rPr>
          <w:rFonts w:ascii="Liberation Serif" w:hAnsi="Liberation Serif" w:cs="Times New Roman"/>
          <w:sz w:val="28"/>
          <w:szCs w:val="28"/>
        </w:rPr>
        <w:t>882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</w:t>
      </w:r>
      <w:r w:rsidR="009D4B54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«</w:t>
      </w:r>
      <w:r w:rsidRPr="00C37000">
        <w:rPr>
          <w:rFonts w:ascii="Liberation Serif" w:hAnsi="Liberation Serif" w:cs="Times New Roman"/>
          <w:bCs/>
          <w:sz w:val="28"/>
          <w:szCs w:val="28"/>
        </w:rPr>
        <w:t xml:space="preserve">Об организации оказания муниципальных услуг в социальной сфере </w:t>
      </w:r>
      <w:r w:rsidRPr="00C37000">
        <w:rPr>
          <w:rFonts w:ascii="Liberation Serif" w:hAnsi="Liberation Serif" w:cs="Times New Roman"/>
          <w:bCs/>
          <w:sz w:val="28"/>
          <w:szCs w:val="28"/>
        </w:rPr>
        <w:br/>
        <w:t>при формировании муниципального социального заказа на оказание муниципальных услуг в социальной сфере на территории Каменского муниципального округа Свердловской области», руководствуясь Уставом Каменского муниципального округа Свердловской области</w:t>
      </w:r>
    </w:p>
    <w:p w:rsidR="00E56F27" w:rsidRPr="00C37000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C37000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F84F4C" w:rsidRPr="00C37000" w:rsidRDefault="00015BC1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1. </w:t>
      </w:r>
      <w:r w:rsidR="00020212" w:rsidRPr="00C37000">
        <w:rPr>
          <w:rFonts w:ascii="Liberation Serif" w:hAnsi="Liberation Serif" w:cs="Arial"/>
          <w:sz w:val="28"/>
          <w:szCs w:val="28"/>
        </w:rPr>
        <w:t>Утвердить:</w:t>
      </w:r>
    </w:p>
    <w:p w:rsidR="00015BC1" w:rsidRDefault="00015BC1" w:rsidP="00020212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>1) </w:t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правила формирования в электронном виде социальных сертификатов 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t>на получение муниципальной услуги «Реализация дополнительных общеразвивающих программ» и реестра их получателей (</w:t>
      </w:r>
      <w:r w:rsidR="009D4B54">
        <w:rPr>
          <w:rFonts w:ascii="Liberation Serif" w:hAnsi="Liberation Serif" w:cs="Times New Roman"/>
          <w:sz w:val="28"/>
          <w:szCs w:val="28"/>
          <w:lang w:val="ru-RU"/>
        </w:rPr>
        <w:t>прилагаются</w:t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) </w:t>
      </w:r>
    </w:p>
    <w:p w:rsidR="00015BC1" w:rsidRDefault="00020212" w:rsidP="00020212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2)</w:t>
      </w:r>
      <w:r w:rsidR="00015BC1">
        <w:rPr>
          <w:rFonts w:ascii="Liberation Serif" w:hAnsi="Liberation Serif" w:cs="Times New Roman"/>
          <w:sz w:val="28"/>
          <w:szCs w:val="28"/>
          <w:lang w:val="ru-RU"/>
        </w:rPr>
        <w:t> </w:t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порядок формирования реестра исполнителей муниципальной услуги «Реализация дополнительных общеразвивающих программ» в соответствии </w:t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br/>
        <w:t>с социальным сертификатом (</w:t>
      </w:r>
      <w:r w:rsidR="009D4B54">
        <w:rPr>
          <w:rFonts w:ascii="Liberation Serif" w:hAnsi="Liberation Serif" w:cs="Times New Roman"/>
          <w:sz w:val="28"/>
          <w:szCs w:val="28"/>
          <w:lang w:val="ru-RU"/>
        </w:rPr>
        <w:t>прилагается</w:t>
      </w:r>
      <w:r w:rsidR="00015BC1">
        <w:rPr>
          <w:rFonts w:ascii="Liberation Serif" w:hAnsi="Liberation Serif" w:cs="Times New Roman"/>
          <w:sz w:val="28"/>
          <w:szCs w:val="28"/>
          <w:lang w:val="ru-RU"/>
        </w:rPr>
        <w:t>).</w:t>
      </w:r>
    </w:p>
    <w:p w:rsidR="00020212" w:rsidRPr="00C37000" w:rsidRDefault="00015BC1" w:rsidP="00020212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>2. </w:t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Установить категорию получателей социального сертификата </w:t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на получение муниципальной услуги «Реализация дополнительных общеразвивающих программ» – дети в возрасте от 5 до 18 лет, проживающие </w:t>
      </w:r>
      <w:r w:rsidR="00020212" w:rsidRPr="00C37000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на территории Каменского муниципального округа Свердловской области. </w:t>
      </w:r>
    </w:p>
    <w:p w:rsidR="00DA3970" w:rsidRPr="00C37000" w:rsidRDefault="00015BC1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3. </w:t>
      </w:r>
      <w:r w:rsidR="00020212" w:rsidRPr="00C37000">
        <w:rPr>
          <w:rFonts w:ascii="Liberation Serif" w:hAnsi="Liberation Serif" w:cs="Arial"/>
          <w:sz w:val="28"/>
          <w:szCs w:val="28"/>
        </w:rPr>
        <w:t xml:space="preserve">Отраслевому (функциональному) органу Администрации Каменского муниципального округа – Управлению образования Администрации Каменского </w:t>
      </w:r>
      <w:r w:rsidR="00020212" w:rsidRPr="00C37000">
        <w:rPr>
          <w:rFonts w:ascii="Liberation Serif" w:hAnsi="Liberation Serif" w:cs="Arial"/>
          <w:sz w:val="28"/>
          <w:szCs w:val="28"/>
        </w:rPr>
        <w:lastRenderedPageBreak/>
        <w:t xml:space="preserve">муниципального округа Свердловской области (далее – уполномоченный орган) </w:t>
      </w:r>
      <w:r w:rsidR="003453BD" w:rsidRPr="00C37000">
        <w:rPr>
          <w:rFonts w:ascii="Liberation Serif" w:hAnsi="Liberation Serif" w:cs="Arial"/>
          <w:sz w:val="28"/>
          <w:szCs w:val="28"/>
        </w:rPr>
        <w:br/>
      </w:r>
      <w:r w:rsidR="00020212" w:rsidRPr="00C37000">
        <w:rPr>
          <w:rFonts w:ascii="Liberation Serif" w:hAnsi="Liberation Serif" w:cs="Arial"/>
          <w:sz w:val="28"/>
          <w:szCs w:val="28"/>
        </w:rPr>
        <w:t>в срок до 1 сентября 2025 года:</w:t>
      </w:r>
    </w:p>
    <w:p w:rsidR="00020212" w:rsidRPr="00C37000" w:rsidRDefault="00015BC1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1) </w:t>
      </w:r>
      <w:r w:rsidR="00020212" w:rsidRPr="00C37000">
        <w:rPr>
          <w:rFonts w:ascii="Liberation Serif" w:hAnsi="Liberation Serif" w:cs="Times New Roman"/>
          <w:sz w:val="28"/>
          <w:szCs w:val="28"/>
        </w:rPr>
        <w:t>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:rsidR="00020212" w:rsidRPr="00C37000" w:rsidRDefault="00015BC1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 </w:t>
      </w:r>
      <w:r w:rsidR="00020212" w:rsidRPr="00C37000">
        <w:rPr>
          <w:rFonts w:ascii="Liberation Serif" w:hAnsi="Liberation Serif" w:cs="Times New Roman"/>
          <w:sz w:val="28"/>
          <w:szCs w:val="28"/>
        </w:rPr>
        <w:t xml:space="preserve">осуществить перевод механизмов функционирования ПФ ДОД </w:t>
      </w:r>
      <w:r w:rsidR="003453BD" w:rsidRPr="00C37000">
        <w:rPr>
          <w:rFonts w:ascii="Liberation Serif" w:hAnsi="Liberation Serif" w:cs="Times New Roman"/>
          <w:sz w:val="28"/>
          <w:szCs w:val="28"/>
        </w:rPr>
        <w:br/>
      </w:r>
      <w:r w:rsidR="00020212" w:rsidRPr="00C37000">
        <w:rPr>
          <w:rFonts w:ascii="Liberation Serif" w:hAnsi="Liberation Serif" w:cs="Times New Roman"/>
          <w:sz w:val="28"/>
          <w:szCs w:val="28"/>
        </w:rPr>
        <w:t>на механизмы, предусмотренные Федеральным законом;</w:t>
      </w:r>
    </w:p>
    <w:p w:rsidR="00020212" w:rsidRPr="00C37000" w:rsidRDefault="00015BC1" w:rsidP="00020212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3) </w:t>
      </w:r>
      <w:r w:rsidR="00020212" w:rsidRPr="00C37000">
        <w:rPr>
          <w:rFonts w:ascii="Liberation Serif" w:hAnsi="Liberation Serif" w:cs="Times New Roman"/>
          <w:sz w:val="28"/>
          <w:szCs w:val="28"/>
        </w:rPr>
        <w:t>утвердить программу персонифицированного финансирования.</w:t>
      </w:r>
    </w:p>
    <w:p w:rsidR="003453BD" w:rsidRPr="00C37000" w:rsidRDefault="00015BC1" w:rsidP="00020212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4. </w:t>
      </w:r>
      <w:r w:rsidR="003453BD" w:rsidRPr="00C37000">
        <w:rPr>
          <w:rFonts w:ascii="Liberation Serif" w:hAnsi="Liberation Serif" w:cs="Times New Roman"/>
          <w:sz w:val="28"/>
          <w:szCs w:val="28"/>
        </w:rPr>
        <w:t>Признать утратившим силу:</w:t>
      </w:r>
    </w:p>
    <w:p w:rsidR="003453BD" w:rsidRPr="00C37000" w:rsidRDefault="00015BC1" w:rsidP="00345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 </w:t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постановление Главы Каменского городского округа от </w:t>
      </w:r>
      <w:r w:rsidR="003453BD" w:rsidRPr="00C37000">
        <w:rPr>
          <w:rFonts w:ascii="Liberation Serif" w:hAnsi="Liberation Serif" w:cs="Arial"/>
          <w:sz w:val="28"/>
          <w:szCs w:val="28"/>
        </w:rPr>
        <w:t xml:space="preserve">21.06.2023 </w:t>
      </w:r>
      <w:r w:rsidR="003453BD" w:rsidRPr="00C37000">
        <w:rPr>
          <w:rFonts w:ascii="Liberation Serif" w:hAnsi="Liberation Serif" w:cs="Arial"/>
          <w:sz w:val="28"/>
          <w:szCs w:val="28"/>
        </w:rPr>
        <w:br/>
        <w:t>№</w:t>
      </w:r>
      <w:r w:rsidR="003453BD" w:rsidRPr="00C37000">
        <w:rPr>
          <w:rFonts w:ascii="Liberation Serif" w:hAnsi="Liberation Serif" w:cs="Arial"/>
          <w:b/>
          <w:sz w:val="28"/>
          <w:szCs w:val="28"/>
        </w:rPr>
        <w:t xml:space="preserve"> </w:t>
      </w:r>
      <w:r w:rsidR="003453BD" w:rsidRPr="00C37000">
        <w:rPr>
          <w:rFonts w:ascii="Liberation Serif" w:hAnsi="Liberation Serif" w:cs="Arial"/>
          <w:sz w:val="28"/>
          <w:szCs w:val="28"/>
        </w:rPr>
        <w:t xml:space="preserve">1123 «О некоторых мерах правового регулирования вопросов, связанных </w:t>
      </w:r>
      <w:r w:rsidR="003453BD" w:rsidRPr="00C37000">
        <w:rPr>
          <w:rFonts w:ascii="Liberation Serif" w:hAnsi="Liberation Serif" w:cs="Arial"/>
          <w:sz w:val="28"/>
          <w:szCs w:val="28"/>
        </w:rPr>
        <w:br/>
        <w:t>с оказанием муниципальной услуги «Реализация дополнительных общеразвивающих программ» в соответствии с социальными сертификатами»;</w:t>
      </w:r>
    </w:p>
    <w:p w:rsidR="003453BD" w:rsidRPr="00C37000" w:rsidRDefault="00015BC1" w:rsidP="003453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2) </w:t>
      </w:r>
      <w:r w:rsidR="003453BD" w:rsidRPr="00C37000">
        <w:rPr>
          <w:rFonts w:ascii="Liberation Serif" w:hAnsi="Liberation Serif" w:cs="Arial"/>
          <w:sz w:val="28"/>
          <w:szCs w:val="28"/>
        </w:rPr>
        <w:t xml:space="preserve">постановление Главы Каменского городского округа от 14.02.2024 № 285 «О внесении изменений в постановление Главы Каменского городского округа от 21.06.2023 № 1123 </w:t>
      </w:r>
      <w:r w:rsidR="00510664">
        <w:rPr>
          <w:rFonts w:ascii="Liberation Serif" w:hAnsi="Liberation Serif" w:cs="Arial"/>
          <w:sz w:val="28"/>
          <w:szCs w:val="28"/>
        </w:rPr>
        <w:t>«</w:t>
      </w:r>
      <w:r w:rsidR="003453BD" w:rsidRPr="00C37000">
        <w:rPr>
          <w:rFonts w:ascii="Liberation Serif" w:hAnsi="Liberation Serif" w:cs="Arial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:rsidR="00F26121" w:rsidRPr="00C37000" w:rsidRDefault="003453BD" w:rsidP="00F26121">
      <w:pPr>
        <w:pStyle w:val="ae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5</w:t>
      </w:r>
      <w:r w:rsidR="00015BC1">
        <w:rPr>
          <w:rFonts w:ascii="Liberation Serif" w:hAnsi="Liberation Serif" w:cs="Times New Roman"/>
          <w:sz w:val="28"/>
          <w:szCs w:val="28"/>
          <w:lang w:val="ru-RU"/>
        </w:rPr>
        <w:t>. </w:t>
      </w:r>
      <w:r w:rsidR="00F26121" w:rsidRPr="00C37000">
        <w:rPr>
          <w:rFonts w:ascii="Liberation Serif" w:hAnsi="Liberation Serif" w:cs="Arial"/>
          <w:sz w:val="28"/>
          <w:szCs w:val="28"/>
          <w:lang w:val="ru-RU"/>
        </w:rPr>
        <w:t>Контроль за исполнением настоящего постановления</w:t>
      </w:r>
      <w:r w:rsidR="007911BB">
        <w:rPr>
          <w:rFonts w:ascii="Liberation Serif" w:hAnsi="Liberation Serif" w:cs="Arial"/>
          <w:sz w:val="28"/>
          <w:szCs w:val="28"/>
          <w:lang w:val="ru-RU"/>
        </w:rPr>
        <w:t xml:space="preserve"> оставляю за собой</w:t>
      </w:r>
      <w:r w:rsidR="00F26121" w:rsidRPr="00C37000">
        <w:rPr>
          <w:rFonts w:ascii="Liberation Serif" w:hAnsi="Liberation Serif" w:cs="Arial"/>
          <w:sz w:val="28"/>
          <w:szCs w:val="28"/>
          <w:lang w:val="ru-RU"/>
        </w:rPr>
        <w:t>.</w:t>
      </w:r>
    </w:p>
    <w:p w:rsidR="00020212" w:rsidRPr="00C37000" w:rsidRDefault="003453BD" w:rsidP="00F2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6</w:t>
      </w:r>
      <w:r w:rsidR="00015BC1">
        <w:rPr>
          <w:rFonts w:ascii="Liberation Serif" w:hAnsi="Liberation Serif" w:cs="Times New Roman"/>
          <w:sz w:val="28"/>
          <w:szCs w:val="28"/>
        </w:rPr>
        <w:t>. </w:t>
      </w:r>
      <w:r w:rsidR="00020212" w:rsidRPr="00C37000"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в день, следующий за днем </w:t>
      </w:r>
      <w:r w:rsidR="00596A45">
        <w:rPr>
          <w:rFonts w:ascii="Liberation Serif" w:hAnsi="Liberation Serif" w:cs="Times New Roman"/>
          <w:sz w:val="28"/>
          <w:szCs w:val="28"/>
        </w:rPr>
        <w:br/>
      </w:r>
      <w:r w:rsidR="00020212" w:rsidRPr="00C37000">
        <w:rPr>
          <w:rFonts w:ascii="Liberation Serif" w:hAnsi="Liberation Serif" w:cs="Times New Roman"/>
          <w:sz w:val="28"/>
          <w:szCs w:val="28"/>
        </w:rPr>
        <w:t>его официального опубликования, за исключением раздела 5 Порядка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вступающего в силу с 1 января 2026 года.</w:t>
      </w:r>
    </w:p>
    <w:p w:rsidR="00E56F27" w:rsidRPr="00C37000" w:rsidRDefault="003453BD" w:rsidP="00F2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7</w:t>
      </w:r>
      <w:r w:rsidR="00015BC1">
        <w:rPr>
          <w:rFonts w:ascii="Liberation Serif" w:hAnsi="Liberation Serif" w:cs="Arial"/>
          <w:sz w:val="28"/>
          <w:szCs w:val="28"/>
        </w:rPr>
        <w:t>. </w:t>
      </w:r>
      <w:r w:rsidR="00192D7B">
        <w:rPr>
          <w:rFonts w:ascii="Liberation Serif" w:hAnsi="Liberation Serif" w:cs="Arial"/>
          <w:sz w:val="28"/>
          <w:szCs w:val="28"/>
        </w:rPr>
        <w:t>Р</w:t>
      </w:r>
      <w:r w:rsidR="00F26121" w:rsidRPr="00C37000">
        <w:rPr>
          <w:rFonts w:ascii="Liberation Serif" w:hAnsi="Liberation Serif"/>
          <w:sz w:val="28"/>
          <w:szCs w:val="28"/>
        </w:rPr>
        <w:t>азместить настоящее постановление на официальном сайте Каменского муниципального округа Свердловской области (https://www.kamensk-adm.ru),                          на официальном сайте Управления образования Администрации Каменского муниципального округа Свердловской области (</w:t>
      </w:r>
      <w:hyperlink r:id="rId9" w:history="1">
        <w:r w:rsidR="00F26121" w:rsidRPr="00C37000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F26121" w:rsidRPr="00C37000">
        <w:rPr>
          <w:rFonts w:ascii="Liberation Serif" w:hAnsi="Liberation Serif"/>
          <w:sz w:val="28"/>
          <w:szCs w:val="28"/>
        </w:rPr>
        <w:t>).</w:t>
      </w:r>
    </w:p>
    <w:p w:rsidR="00E56F27" w:rsidRPr="00C37000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C37000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C37000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C3D46" w:rsidRPr="00C37000" w:rsidRDefault="00326E3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Глава</w:t>
      </w:r>
      <w:r w:rsidR="00F72093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C37000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 w:rsidRPr="00C37000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C37000">
        <w:rPr>
          <w:rFonts w:ascii="Liberation Serif" w:hAnsi="Liberation Serif" w:cs="Arial"/>
          <w:sz w:val="28"/>
          <w:szCs w:val="28"/>
        </w:rPr>
        <w:t>А.Ю. Кошкаров</w:t>
      </w:r>
    </w:p>
    <w:p w:rsidR="004804B1" w:rsidRPr="00C37000" w:rsidRDefault="004804B1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4804B1" w:rsidRPr="00C37000" w:rsidRDefault="004804B1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b/>
          <w:sz w:val="28"/>
          <w:szCs w:val="28"/>
        </w:rPr>
        <w:sectPr w:rsidR="004804B1" w:rsidRPr="00C37000" w:rsidSect="00F26121">
          <w:headerReference w:type="default" r:id="rId10"/>
          <w:headerReference w:type="first" r:id="rId11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4804B1" w:rsidRPr="00C37000" w:rsidRDefault="009D4B54" w:rsidP="004804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УТВЕРЖДЕНЫ</w:t>
      </w:r>
    </w:p>
    <w:p w:rsidR="004804B1" w:rsidRPr="00C37000" w:rsidRDefault="009D4B54" w:rsidP="004804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4804B1" w:rsidRPr="00C37000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Свердловской области </w:t>
      </w:r>
    </w:p>
    <w:p w:rsidR="004804B1" w:rsidRPr="00C37000" w:rsidRDefault="004804B1" w:rsidP="004804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 xml:space="preserve">от </w:t>
      </w:r>
      <w:r w:rsidR="00CF3194" w:rsidRPr="00CF3194">
        <w:rPr>
          <w:rFonts w:ascii="Liberation Serif" w:hAnsi="Liberation Serif" w:cs="Arial"/>
          <w:sz w:val="28"/>
          <w:szCs w:val="28"/>
          <w:u w:val="single"/>
        </w:rPr>
        <w:t>19.06.2026</w:t>
      </w:r>
      <w:r w:rsidR="00CF3194">
        <w:rPr>
          <w:rFonts w:ascii="Liberation Serif" w:hAnsi="Liberation Serif" w:cs="Arial"/>
          <w:sz w:val="28"/>
          <w:szCs w:val="28"/>
        </w:rPr>
        <w:t xml:space="preserve"> № </w:t>
      </w:r>
      <w:r w:rsidR="00CF3194" w:rsidRPr="00CF3194">
        <w:rPr>
          <w:rFonts w:ascii="Liberation Serif" w:hAnsi="Liberation Serif" w:cs="Arial"/>
          <w:sz w:val="28"/>
          <w:szCs w:val="28"/>
          <w:u w:val="single"/>
        </w:rPr>
        <w:t>918</w:t>
      </w:r>
      <w:r w:rsidRPr="00CF3194">
        <w:rPr>
          <w:rFonts w:ascii="Liberation Serif" w:hAnsi="Liberation Serif" w:cs="Arial"/>
          <w:sz w:val="28"/>
          <w:szCs w:val="28"/>
          <w:u w:val="single"/>
        </w:rPr>
        <w:t xml:space="preserve"> </w:t>
      </w:r>
    </w:p>
    <w:p w:rsidR="004804B1" w:rsidRPr="00C37000" w:rsidRDefault="004804B1" w:rsidP="003453BD">
      <w:pPr>
        <w:spacing w:after="0" w:line="240" w:lineRule="auto"/>
        <w:ind w:left="5387"/>
        <w:rPr>
          <w:rFonts w:ascii="Liberation Serif" w:hAnsi="Liberation Serif" w:cs="Times New Roman"/>
          <w:bCs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«</w:t>
      </w:r>
      <w:r w:rsidR="003453BD" w:rsidRPr="00C37000">
        <w:rPr>
          <w:rFonts w:ascii="Liberation Serif" w:hAnsi="Liberation Serif" w:cs="Times New Roman"/>
          <w:bCs/>
          <w:sz w:val="28"/>
          <w:szCs w:val="28"/>
        </w:rPr>
        <w:t xml:space="preserve">О некоторых мерах правового регулирования вопросов, связанных </w:t>
      </w:r>
      <w:r w:rsidR="003453BD" w:rsidRPr="00C37000">
        <w:rPr>
          <w:rFonts w:ascii="Liberation Serif" w:hAnsi="Liberation Serif" w:cs="Times New Roman"/>
          <w:bCs/>
          <w:sz w:val="28"/>
          <w:szCs w:val="28"/>
        </w:rPr>
        <w:br/>
        <w:t xml:space="preserve">с оказанием муниципальной услуги «Реализация дополнительных общеразвивающих программ» </w:t>
      </w:r>
      <w:r w:rsidR="003453BD" w:rsidRPr="00C37000">
        <w:rPr>
          <w:rFonts w:ascii="Liberation Serif" w:hAnsi="Liberation Serif" w:cs="Times New Roman"/>
          <w:bCs/>
          <w:sz w:val="28"/>
          <w:szCs w:val="28"/>
        </w:rPr>
        <w:br/>
        <w:t>в соответствии с социальными сертификатами</w:t>
      </w:r>
      <w:r w:rsidRPr="00C37000">
        <w:rPr>
          <w:rFonts w:ascii="Liberation Serif" w:hAnsi="Liberation Serif" w:cs="Arial"/>
          <w:sz w:val="28"/>
          <w:szCs w:val="28"/>
        </w:rPr>
        <w:t>»</w:t>
      </w:r>
    </w:p>
    <w:p w:rsidR="004804B1" w:rsidRPr="00C37000" w:rsidRDefault="004804B1" w:rsidP="004804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</w:p>
    <w:p w:rsidR="004804B1" w:rsidRPr="00C37000" w:rsidRDefault="004804B1" w:rsidP="004804B1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Arial"/>
          <w:sz w:val="28"/>
          <w:szCs w:val="28"/>
        </w:rPr>
      </w:pPr>
    </w:p>
    <w:p w:rsidR="004804B1" w:rsidRPr="00C37000" w:rsidRDefault="004804B1" w:rsidP="00510664">
      <w:pPr>
        <w:spacing w:after="0" w:line="240" w:lineRule="auto"/>
        <w:jc w:val="center"/>
        <w:rPr>
          <w:rFonts w:ascii="Liberation Serif" w:hAnsi="Liberation Serif" w:cs="Times New Roman"/>
          <w:b/>
          <w:bCs/>
          <w:caps/>
          <w:sz w:val="28"/>
          <w:szCs w:val="28"/>
        </w:rPr>
      </w:pPr>
      <w:r w:rsidRPr="00C37000">
        <w:rPr>
          <w:rFonts w:ascii="Liberation Serif" w:hAnsi="Liberation Serif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:rsidR="004804B1" w:rsidRPr="00C37000" w:rsidRDefault="004804B1" w:rsidP="0051066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000">
        <w:rPr>
          <w:rFonts w:ascii="Liberation Serif" w:hAnsi="Liberation Serif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 w:rsidRPr="00C37000">
        <w:rPr>
          <w:rStyle w:val="af3"/>
          <w:rFonts w:ascii="Liberation Serif" w:hAnsi="Liberation Serif"/>
          <w:b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:rsidR="004804B1" w:rsidRPr="00C37000" w:rsidRDefault="004804B1" w:rsidP="0051066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453BD" w:rsidRPr="00596A45" w:rsidRDefault="00596A45" w:rsidP="00596A45">
      <w:pPr>
        <w:pStyle w:val="ae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Общие положения</w:t>
      </w:r>
    </w:p>
    <w:p w:rsidR="005F55D7" w:rsidRPr="00596A45" w:rsidRDefault="005F55D7" w:rsidP="00510664">
      <w:pPr>
        <w:pStyle w:val="ae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453BD" w:rsidRPr="00C37000" w:rsidRDefault="00596A45" w:rsidP="00596A45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1. 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 w:rsidR="003453BD" w:rsidRPr="00C37000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«Реализация дополнительных общеразвивающих</w:t>
      </w:r>
      <w:r w:rsidR="003453BD" w:rsidRPr="00C37000">
        <w:rPr>
          <w:rStyle w:val="af3"/>
          <w:rFonts w:ascii="Liberation Serif" w:hAnsi="Liberation Serif"/>
          <w:b/>
          <w:bCs/>
          <w:color w:val="auto"/>
          <w:sz w:val="28"/>
          <w:szCs w:val="28"/>
          <w:lang w:val="ru-RU"/>
        </w:rPr>
        <w:t xml:space="preserve"> </w:t>
      </w:r>
      <w:r w:rsidR="003453BD" w:rsidRPr="00C37000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программ»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(далее – социальный сертификат, муниципальная услуга) в соответствии с Фед</w:t>
      </w:r>
      <w:r w:rsidR="009C5E3C">
        <w:rPr>
          <w:rFonts w:ascii="Liberation Serif" w:hAnsi="Liberation Serif" w:cs="Times New Roman"/>
          <w:sz w:val="28"/>
          <w:szCs w:val="28"/>
          <w:lang w:val="ru-RU"/>
        </w:rPr>
        <w:t xml:space="preserve">еральным законом от 13.07.2020 </w:t>
      </w:r>
      <w:r w:rsidR="009C5E3C">
        <w:rPr>
          <w:rFonts w:ascii="Liberation Serif" w:hAnsi="Liberation Serif" w:cs="Times New Roman"/>
          <w:sz w:val="28"/>
          <w:szCs w:val="28"/>
          <w:lang w:val="ru-RU"/>
        </w:rPr>
        <w:br/>
        <w:t xml:space="preserve">№ 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t>189-ФЗ «О государственном (муниципальном) социальном заказе на оказание государственных услуг» (далее – Федеральный закон №</w:t>
      </w:r>
      <w:r w:rsidR="003453BD" w:rsidRPr="00C37000">
        <w:rPr>
          <w:rFonts w:ascii="Liberation Serif" w:hAnsi="Liberation Serif" w:cs="Times New Roman"/>
          <w:sz w:val="28"/>
          <w:szCs w:val="28"/>
        </w:rPr>
        <w:t> 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t>189-ФЗ), Федеральным законом от 29.12.2012 № 273-ФЗ «Об образовании в Российской Федерации».</w:t>
      </w:r>
    </w:p>
    <w:p w:rsidR="004804B1" w:rsidRPr="00C37000" w:rsidRDefault="00596A45" w:rsidP="00596A45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2. </w:t>
      </w:r>
      <w:r w:rsidR="003453BD" w:rsidRPr="00C37000">
        <w:rPr>
          <w:rFonts w:ascii="Liberation Serif" w:hAnsi="Liberation Serif" w:cs="Times New Roman"/>
          <w:sz w:val="28"/>
          <w:szCs w:val="28"/>
          <w:lang w:val="ru-RU"/>
        </w:rPr>
        <w:t>Для целей настоящих Правил используются следующие понятия:</w:t>
      </w:r>
    </w:p>
    <w:p w:rsidR="004804B1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получатель социального сертификата – потребитель муниципальной услуги в возрасте от 5 до 18 лет, проживающий на территории </w:t>
      </w:r>
      <w:r w:rsidR="00AD6256" w:rsidRPr="00C37000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 и имеющий право на получение муниципальных услуг в соответствии с социальным сертификатом;</w:t>
      </w:r>
    </w:p>
    <w:p w:rsidR="004804B1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уполномоченный орган – </w:t>
      </w:r>
      <w:r w:rsidR="00DF647E" w:rsidRPr="00C37000">
        <w:rPr>
          <w:rFonts w:ascii="Liberation Serif" w:hAnsi="Liberation Serif" w:cs="Times New Roman"/>
          <w:sz w:val="28"/>
          <w:szCs w:val="28"/>
        </w:rPr>
        <w:t xml:space="preserve">отраслевой (функциональный) 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орган </w:t>
      </w:r>
      <w:r w:rsidR="00DF647E" w:rsidRPr="00C37000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AD6256" w:rsidRPr="00C37000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, </w:t>
      </w:r>
      <w:r w:rsidR="00DF647E" w:rsidRPr="00C37000">
        <w:rPr>
          <w:rFonts w:ascii="Liberation Serif" w:hAnsi="Liberation Serif" w:cs="Times New Roman"/>
          <w:sz w:val="28"/>
          <w:szCs w:val="28"/>
        </w:rPr>
        <w:t xml:space="preserve">– Управление образования Администрации Каменского муниципального округа Свердловской области </w:t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утверждающий муниципальный социальный заказ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на оказание муниципальной услуги (далее – социальный заказ)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и обеспечивающий предоставление муниципальной услуги потребителям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3453BD" w:rsidRPr="00C37000">
        <w:rPr>
          <w:rFonts w:ascii="Liberation Serif" w:hAnsi="Liberation Serif" w:cs="Times New Roman"/>
          <w:sz w:val="28"/>
          <w:szCs w:val="28"/>
        </w:rPr>
        <w:t>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3453BD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</w:t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</w:t>
      </w:r>
      <w:r w:rsidR="003453BD" w:rsidRPr="00C37000">
        <w:rPr>
          <w:rFonts w:ascii="Liberation Serif" w:hAnsi="Liberation Serif" w:cs="Times New Roman"/>
          <w:sz w:val="28"/>
          <w:szCs w:val="28"/>
        </w:rPr>
        <w:lastRenderedPageBreak/>
        <w:t>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="003453BD" w:rsidRPr="00C37000">
        <w:rPr>
          <w:rStyle w:val="af3"/>
          <w:rFonts w:ascii="Liberation Serif" w:hAnsi="Liberation Serif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3453BD" w:rsidRPr="00C37000">
        <w:rPr>
          <w:rStyle w:val="af3"/>
          <w:rFonts w:ascii="Liberation Serif" w:hAnsi="Liberation Serif"/>
          <w:color w:val="auto"/>
          <w:sz w:val="28"/>
          <w:szCs w:val="28"/>
        </w:rPr>
        <w:t>»</w:t>
      </w:r>
      <w:r w:rsidR="003453BD" w:rsidRPr="00C37000">
        <w:rPr>
          <w:rFonts w:ascii="Liberation Serif" w:hAnsi="Liberation Serif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4804B1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4) 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AD6256" w:rsidRPr="00C37000">
        <w:rPr>
          <w:rFonts w:ascii="Liberation Serif" w:hAnsi="Liberation Serif" w:cs="Times New Roman"/>
          <w:sz w:val="28"/>
          <w:szCs w:val="28"/>
        </w:rPr>
        <w:t>Свердловской области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» (далее – информационная система) – </w:t>
      </w:r>
      <w:r w:rsidR="000F3652" w:rsidRPr="00C37000">
        <w:rPr>
          <w:rFonts w:ascii="Liberation Serif" w:hAnsi="Liberation Serif" w:cs="Times New Roman"/>
          <w:sz w:val="28"/>
          <w:szCs w:val="28"/>
        </w:rPr>
        <w:t>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0F3652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5) 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реестр получателей социального сертификата – перечень сведений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о получателях социального сертификата в электронной форме, учитываемый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в информационной системе, ведение которого осуществляется оператором реестра получателей социального сертификата в порядке, определенном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>в соответствии с настоящими Правилами;</w:t>
      </w:r>
    </w:p>
    <w:p w:rsidR="004804B1" w:rsidRPr="00C37000" w:rsidRDefault="00596A45" w:rsidP="00596A45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6) </w:t>
      </w:r>
      <w:r w:rsidR="004804B1" w:rsidRPr="00C37000">
        <w:rPr>
          <w:rFonts w:ascii="Liberation Serif" w:hAnsi="Liberation Serif" w:cs="Times New Roman"/>
          <w:sz w:val="28"/>
          <w:szCs w:val="28"/>
        </w:rPr>
        <w:t xml:space="preserve">оператор реестра получателей социального сертификата – 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AD6256" w:rsidRPr="00C37000">
        <w:rPr>
          <w:rFonts w:ascii="Liberation Serif" w:eastAsia="Calibri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 xml:space="preserve">, созданный на базе </w:t>
      </w:r>
      <w:r w:rsidR="00AD6256" w:rsidRPr="00C37000">
        <w:rPr>
          <w:rFonts w:ascii="Liberation Serif" w:eastAsia="Calibri" w:hAnsi="Liberation Serif" w:cs="Times New Roman"/>
          <w:sz w:val="28"/>
          <w:szCs w:val="28"/>
        </w:rPr>
        <w:t>муниципального автономного учреждения дополнительного образования «Центр дополнительного образования»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 xml:space="preserve">, которому уполномоченным органом переданы функции по ведению реестра получателей социального сертификата </w:t>
      </w:r>
      <w:r w:rsidR="00AD6256" w:rsidRPr="00C37000">
        <w:rPr>
          <w:rFonts w:ascii="Liberation Serif" w:eastAsia="Calibri" w:hAnsi="Liberation Serif" w:cs="Times New Roman"/>
          <w:sz w:val="28"/>
          <w:szCs w:val="28"/>
        </w:rPr>
        <w:br/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 приказом </w:t>
      </w:r>
      <w:r w:rsidR="00056284" w:rsidRPr="00C37000">
        <w:rPr>
          <w:rFonts w:ascii="Liberation Serif" w:eastAsia="Calibri" w:hAnsi="Liberation Serif" w:cs="Times New Roman"/>
          <w:sz w:val="28"/>
          <w:szCs w:val="28"/>
        </w:rPr>
        <w:t xml:space="preserve">по Управлению образования 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>от</w:t>
      </w:r>
      <w:r w:rsidR="00F86849" w:rsidRPr="00C37000">
        <w:rPr>
          <w:rFonts w:ascii="Liberation Serif" w:eastAsia="Calibri" w:hAnsi="Liberation Serif" w:cs="Times New Roman"/>
          <w:sz w:val="28"/>
          <w:szCs w:val="28"/>
        </w:rPr>
        <w:t xml:space="preserve"> 18.09</w:t>
      </w:r>
      <w:r w:rsidR="00056284" w:rsidRPr="00C37000">
        <w:rPr>
          <w:rFonts w:ascii="Liberation Serif" w:eastAsia="Calibri" w:hAnsi="Liberation Serif" w:cs="Times New Roman"/>
          <w:sz w:val="28"/>
          <w:szCs w:val="28"/>
        </w:rPr>
        <w:t>.2023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 xml:space="preserve"> № </w:t>
      </w:r>
      <w:r w:rsidR="00F86849" w:rsidRPr="00C37000">
        <w:rPr>
          <w:rFonts w:ascii="Liberation Serif" w:eastAsia="Calibri" w:hAnsi="Liberation Serif" w:cs="Times New Roman"/>
          <w:sz w:val="28"/>
          <w:szCs w:val="28"/>
        </w:rPr>
        <w:t>142</w:t>
      </w:r>
      <w:r w:rsidR="004804B1" w:rsidRPr="00C3700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804B1" w:rsidRPr="00C37000" w:rsidRDefault="004804B1" w:rsidP="0051066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Иные понятия, применяемые в настоящих Правилах, используются </w:t>
      </w:r>
      <w:r w:rsidR="00AD6256" w:rsidRPr="00C37000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в значениях, указанных в Федеральном законе № 189-ФЗ.</w:t>
      </w:r>
    </w:p>
    <w:p w:rsidR="000F3652" w:rsidRPr="00C37000" w:rsidRDefault="00596A45" w:rsidP="00596A45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0F3652" w:rsidRPr="00C37000" w:rsidRDefault="00596A45" w:rsidP="00596A45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Социальный сертификат формируется уполномоченным органом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электронном виде в соответствии с общими требованиями к форме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0F3652" w:rsidRPr="00C37000" w:rsidRDefault="000F3652" w:rsidP="0051066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Состав сведений о социальном сертификате определяется в соответствии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с Общими требованиями.</w:t>
      </w:r>
    </w:p>
    <w:p w:rsidR="000F3652" w:rsidRPr="00C37000" w:rsidRDefault="000F3652" w:rsidP="0051066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C37000">
        <w:rPr>
          <w:rFonts w:ascii="Liberation Serif" w:hAnsi="Liberation Serif" w:cs="Times New Roman"/>
          <w:sz w:val="28"/>
          <w:szCs w:val="28"/>
          <w:lang w:bidi="ru-RU"/>
        </w:rPr>
        <w:t>объем обеспечения социальных сертификатов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0F3652" w:rsidRPr="00C37000" w:rsidRDefault="00596A45" w:rsidP="00596A45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5.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при необходимости передает функции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по обеспечению формирования социальных сертификатов в информационной системе муниципальному опорному центру дополнительного образования детей,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наделенному правовым актом администрации муниципального образования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9C5E3C">
        <w:rPr>
          <w:rFonts w:ascii="Liberation Serif" w:hAnsi="Liberation Serif" w:cs="Times New Roman"/>
          <w:sz w:val="28"/>
          <w:szCs w:val="28"/>
          <w:lang w:val="ru-RU"/>
        </w:rPr>
        <w:t>Каменского муниципального округа Свердловской области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4804B1" w:rsidRPr="00C37000" w:rsidRDefault="004804B1" w:rsidP="005106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F3652" w:rsidRPr="00596A45" w:rsidRDefault="00596A45" w:rsidP="00596A45">
      <w:pPr>
        <w:pStyle w:val="ae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II</w:t>
      </w:r>
      <w:r>
        <w:rPr>
          <w:rFonts w:ascii="Liberation Serif" w:hAnsi="Liberation Serif" w:cs="Times New Roman"/>
          <w:b/>
          <w:bCs/>
          <w:sz w:val="28"/>
          <w:szCs w:val="28"/>
          <w:lang w:val="ru-RU"/>
        </w:rPr>
        <w:t xml:space="preserve">. </w:t>
      </w:r>
      <w:r w:rsidR="000F3652" w:rsidRPr="00596A45">
        <w:rPr>
          <w:rFonts w:ascii="Liberation Serif" w:hAnsi="Liberation Serif" w:cs="Times New Roman"/>
          <w:b/>
          <w:bCs/>
          <w:sz w:val="28"/>
          <w:szCs w:val="28"/>
          <w:lang w:val="ru-RU"/>
        </w:rPr>
        <w:t>Порядок выдачи социального сертификата</w:t>
      </w:r>
    </w:p>
    <w:p w:rsidR="0079738F" w:rsidRPr="00596A45" w:rsidRDefault="0079738F" w:rsidP="00510664">
      <w:pPr>
        <w:pStyle w:val="ae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</w:p>
    <w:p w:rsidR="000F3652" w:rsidRPr="00C37000" w:rsidRDefault="00596A45" w:rsidP="00596A45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1" w:name="_Ref113024720"/>
      <w:r>
        <w:rPr>
          <w:rFonts w:ascii="Liberation Serif" w:hAnsi="Liberation Serif" w:cs="Times New Roman"/>
          <w:sz w:val="28"/>
          <w:szCs w:val="28"/>
          <w:lang w:val="ru-RU"/>
        </w:rPr>
        <w:t xml:space="preserve">6.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дата рождения получателя социального сертификата;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0F3652" w:rsidRPr="00C37000" w:rsidRDefault="000F3652" w:rsidP="00510664">
      <w:pPr>
        <w:widowControl w:val="0"/>
        <w:numPr>
          <w:ilvl w:val="2"/>
          <w:numId w:val="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наименование исполнителя услуги.</w:t>
      </w:r>
    </w:p>
    <w:p w:rsidR="000F3652" w:rsidRPr="00C37000" w:rsidRDefault="000F3652" w:rsidP="00510664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Заявление о зачислении подается в адрес уполномоченного органа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 xml:space="preserve">в бумажной форме либо в электронном виде посредством информационной системы. Уполномоченный орган определяет организации, уполномоченные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от его лица на прием указанных заявлений.</w:t>
      </w:r>
    </w:p>
    <w:p w:rsidR="000F3652" w:rsidRPr="00C37000" w:rsidRDefault="000F3652" w:rsidP="00510664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0F3652" w:rsidRPr="00C37000" w:rsidRDefault="00596A45" w:rsidP="00596A4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2" w:name="_Ref120283741"/>
      <w:bookmarkStart w:id="3" w:name="_Ref114174702"/>
      <w:r>
        <w:rPr>
          <w:rFonts w:ascii="Liberation Serif" w:hAnsi="Liberation Serif" w:cs="Times New Roman"/>
          <w:sz w:val="28"/>
          <w:szCs w:val="28"/>
          <w:lang w:val="ru-RU"/>
        </w:rPr>
        <w:t xml:space="preserve">7.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на дополнительную общеразвивающую программу, реализуемую в рамках социального заказа, то такое заявление признается также заявлением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 зачислении, предусмотренным пунктом 6 настоящих Правил. Информация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 поступившем заявлении в течение одного рабочего дня передается исполнителем услуг в уполномоченный орган посредством информационной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>системы.</w:t>
      </w:r>
      <w:bookmarkEnd w:id="2"/>
    </w:p>
    <w:p w:rsidR="000F3652" w:rsidRPr="00C37000" w:rsidRDefault="000F3652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В заявлении о зачислении на дополнительную общеразвивающую программу, реализуемую в рамках социального заказа, ук</w:t>
      </w:r>
      <w:r w:rsidR="00596A45">
        <w:rPr>
          <w:rFonts w:ascii="Liberation Serif" w:hAnsi="Liberation Serif" w:cs="Times New Roman"/>
          <w:sz w:val="28"/>
          <w:szCs w:val="28"/>
          <w:lang w:val="ru-RU"/>
        </w:rPr>
        <w:t>азывается информация, предусмот</w:t>
      </w:r>
      <w:r w:rsidR="00596A45" w:rsidRPr="00C37000">
        <w:rPr>
          <w:rFonts w:ascii="Liberation Serif" w:hAnsi="Liberation Serif" w:cs="Times New Roman"/>
          <w:sz w:val="28"/>
          <w:szCs w:val="28"/>
          <w:lang w:val="ru-RU"/>
        </w:rPr>
        <w:t>ренная</w:t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подпунктами «а» - «з» пункта 6 настоящих Правил.</w:t>
      </w:r>
      <w:bookmarkEnd w:id="3"/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ru-RU"/>
        </w:rPr>
      </w:pPr>
      <w:bookmarkStart w:id="4" w:name="_Ref114175693"/>
      <w:r>
        <w:rPr>
          <w:rFonts w:ascii="Liberation Serif" w:hAnsi="Liberation Serif" w:cs="Times New Roman"/>
          <w:sz w:val="28"/>
          <w:szCs w:val="28"/>
          <w:lang w:val="ru-RU"/>
        </w:rPr>
        <w:t xml:space="preserve">8.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Правовым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 основанием для обработки персональных данных </w:t>
      </w:r>
      <w:r w:rsidR="00510664">
        <w:rPr>
          <w:rFonts w:ascii="Liberation Serif" w:eastAsia="Calibri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6-7 настоящих Правил,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 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152-ФЗ, согласие на обработку персональных данных дается исключительно в бумажной форме.</w:t>
      </w:r>
      <w:bookmarkEnd w:id="4"/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ru-RU"/>
        </w:rPr>
      </w:pPr>
      <w:bookmarkStart w:id="5" w:name="_Ref114175421"/>
      <w:bookmarkStart w:id="6" w:name="_Ref8569274"/>
      <w:r>
        <w:rPr>
          <w:rFonts w:ascii="Liberation Serif" w:hAnsi="Liberation Serif" w:cs="Times New Roman"/>
          <w:sz w:val="28"/>
          <w:szCs w:val="28"/>
          <w:lang w:val="ru-RU"/>
        </w:rPr>
        <w:t xml:space="preserve">9.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Социальный сертификат после его формирования или изменения информации,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содержащейся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5"/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ru-RU"/>
        </w:rPr>
      </w:pPr>
      <w:r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10.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В целях осуществления персонифицированного учета получателей социального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сертификата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содержащего следующие сведения:</w:t>
      </w:r>
      <w:bookmarkEnd w:id="6"/>
      <w:bookmarkEnd w:id="7"/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8" w:name="_Ref8570040"/>
      <w:r w:rsidRPr="00C37000">
        <w:rPr>
          <w:rFonts w:ascii="Liberation Serif" w:hAnsi="Liberation Serif" w:cs="Times New Roman"/>
          <w:sz w:val="28"/>
          <w:szCs w:val="28"/>
        </w:rPr>
        <w:t>номер реестровой записи;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пол потребителя услуги;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дата рождения потребителя услуги;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9" w:name="_Ref8570041"/>
      <w:r w:rsidRPr="00C37000">
        <w:rPr>
          <w:rFonts w:ascii="Liberation Serif" w:eastAsia="Calibri" w:hAnsi="Liberation Serif" w:cs="Times New Roman"/>
          <w:sz w:val="28"/>
          <w:szCs w:val="28"/>
        </w:rPr>
        <w:t>место (адрес) проживания потребителя услуги;</w:t>
      </w:r>
      <w:bookmarkEnd w:id="9"/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0" w:name="_Ref17532171"/>
      <w:r w:rsidRPr="00C37000">
        <w:rPr>
          <w:rFonts w:ascii="Liberation Serif" w:eastAsia="Calibri" w:hAnsi="Liberation Serif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вид документа, удостоверяющего личность </w:t>
      </w:r>
      <w:r w:rsidRPr="00C37000">
        <w:rPr>
          <w:rFonts w:ascii="Liberation Serif" w:eastAsia="Calibri" w:hAnsi="Liberation Serif" w:cs="Times New Roman"/>
          <w:sz w:val="28"/>
          <w:szCs w:val="28"/>
        </w:rPr>
        <w:t>родителя (законного представителя) потребителя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1" w:name="_Ref21955484"/>
      <w:bookmarkStart w:id="12" w:name="_Ref17531899"/>
      <w:r w:rsidRPr="00C37000">
        <w:rPr>
          <w:rFonts w:ascii="Liberation Serif" w:eastAsia="Calibri" w:hAnsi="Liberation Serif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</w:t>
      </w:r>
      <w:r w:rsidRPr="00C37000">
        <w:rPr>
          <w:rFonts w:ascii="Liberation Serif" w:eastAsia="Calibri" w:hAnsi="Liberation Serif" w:cs="Times New Roman"/>
          <w:sz w:val="28"/>
          <w:szCs w:val="28"/>
        </w:rPr>
        <w:lastRenderedPageBreak/>
        <w:t>предусмотренного пунктом 7 настоящих Правил);</w:t>
      </w:r>
    </w:p>
    <w:p w:rsidR="000F3652" w:rsidRPr="00C37000" w:rsidRDefault="000F3652" w:rsidP="00510664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информация о социальном сертификате</w:t>
      </w:r>
      <w:bookmarkEnd w:id="11"/>
      <w:r w:rsidRPr="00C37000">
        <w:rPr>
          <w:rFonts w:ascii="Liberation Serif" w:eastAsia="Calibri" w:hAnsi="Liberation Serif" w:cs="Times New Roman"/>
          <w:sz w:val="28"/>
          <w:szCs w:val="28"/>
        </w:rPr>
        <w:t>.</w:t>
      </w:r>
      <w:bookmarkEnd w:id="12"/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ru-RU"/>
        </w:rPr>
      </w:pPr>
      <w:bookmarkStart w:id="13" w:name="_Ref17540954"/>
      <w:r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11.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0F3652" w:rsidRPr="00C37000" w:rsidRDefault="000F3652" w:rsidP="0051066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</w:t>
      </w:r>
      <w:r w:rsidR="00510664">
        <w:rPr>
          <w:rFonts w:ascii="Liberation Serif" w:eastAsia="Calibri" w:hAnsi="Liberation Serif" w:cs="Times New Roman"/>
          <w:sz w:val="28"/>
          <w:szCs w:val="28"/>
        </w:rPr>
        <w:br/>
      </w:r>
      <w:r w:rsidRPr="00C37000">
        <w:rPr>
          <w:rFonts w:ascii="Liberation Serif" w:eastAsia="Calibri" w:hAnsi="Liberation Serif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ru-RU"/>
        </w:rPr>
      </w:pPr>
      <w:r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12.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0F3652" w:rsidRPr="00C37000" w:rsidRDefault="00596A45" w:rsidP="00596A4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15" w:name="_Ref114234408"/>
      <w:bookmarkStart w:id="16" w:name="_Ref21597482"/>
      <w:r>
        <w:rPr>
          <w:rFonts w:ascii="Liberation Serif" w:hAnsi="Liberation Serif" w:cs="Times New Roman"/>
          <w:sz w:val="28"/>
          <w:szCs w:val="28"/>
          <w:lang w:val="ru-RU"/>
        </w:rPr>
        <w:t xml:space="preserve">13.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>ренную пунктом 5 и подпунктами «а» и «б»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6 Общих требований.</w:t>
      </w:r>
    </w:p>
    <w:p w:rsidR="000F3652" w:rsidRPr="00C37000" w:rsidRDefault="00596A45" w:rsidP="00596A4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14.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Оператор в течение одного рабочего дня, следующего за днем получения от Уполномоченного органа в соответствии с пунктом 13 настоящих Правил информации о социальном сертификате, предусмот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 xml:space="preserve">ренной пунктом 5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  <w:t>и подпунктами «а» и «б»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6 Общих требований, формирует ее в составе реестра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получателей социального сертификата.</w:t>
      </w:r>
    </w:p>
    <w:p w:rsidR="000F3652" w:rsidRPr="00C37000" w:rsidRDefault="00596A45" w:rsidP="00596A45">
      <w:pPr>
        <w:pStyle w:val="ae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15.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В случае, если получатель социального  сертификата, его</w:t>
      </w:r>
      <w:r w:rsidR="000F3652" w:rsidRPr="00C37000" w:rsidDel="00C73DFB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="000F3652" w:rsidRPr="00C37000" w:rsidDel="00C73DFB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и его законного представителя) посредством информационной системы, реестровая запись </w:t>
      </w:r>
      <w:r w:rsidR="00510664">
        <w:rPr>
          <w:rFonts w:ascii="Liberation Serif" w:eastAsia="Calibri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 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>
        <w:rPr>
          <w:rFonts w:ascii="Liberation Serif" w:eastAsia="Calibri" w:hAnsi="Liberation Serif" w:cs="Times New Roman"/>
          <w:sz w:val="28"/>
          <w:szCs w:val="28"/>
        </w:rPr>
        <w:t xml:space="preserve">16.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Уполномоченный орган:</w:t>
      </w:r>
      <w:bookmarkEnd w:id="17"/>
    </w:p>
    <w:p w:rsidR="000F3652" w:rsidRPr="00C37000" w:rsidRDefault="000F3652" w:rsidP="00510664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 течение пяти рабочих дней с даты получения </w:t>
      </w:r>
      <w:r w:rsidRPr="00C37000">
        <w:rPr>
          <w:rFonts w:ascii="Liberation Serif" w:eastAsia="Calibri" w:hAnsi="Liberation Serif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C37000">
        <w:rPr>
          <w:rFonts w:ascii="Liberation Serif" w:hAnsi="Liberation Serif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 xml:space="preserve">в формировании социального сертификата, предусмотренных </w:t>
      </w:r>
      <w:r w:rsidRPr="00C37000">
        <w:rPr>
          <w:rStyle w:val="af3"/>
          <w:rFonts w:ascii="Liberation Serif" w:hAnsi="Liberation Serif"/>
          <w:color w:val="auto"/>
          <w:sz w:val="28"/>
          <w:szCs w:val="28"/>
        </w:rPr>
        <w:t>пунктом 17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0F3652" w:rsidRPr="00C37000" w:rsidRDefault="000F3652" w:rsidP="00510664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 день принятия решения о формировании социального сертификата,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19" w:name="_Ref25505939"/>
      <w:bookmarkStart w:id="20" w:name="_Ref36817919"/>
      <w:bookmarkEnd w:id="18"/>
      <w:r>
        <w:rPr>
          <w:rFonts w:ascii="Liberation Serif" w:eastAsia="Calibri" w:hAnsi="Liberation Serif" w:cs="Times New Roman"/>
          <w:sz w:val="28"/>
          <w:szCs w:val="28"/>
        </w:rPr>
        <w:t xml:space="preserve">17.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Основаниями для отказа в </w:t>
      </w:r>
      <w:r w:rsidR="000F3652" w:rsidRPr="00C37000">
        <w:rPr>
          <w:rFonts w:ascii="Liberation Serif" w:hAnsi="Liberation Serif" w:cs="Times New Roman"/>
          <w:sz w:val="28"/>
          <w:szCs w:val="28"/>
        </w:rPr>
        <w:t>формировании социального сертификата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, являются:</w:t>
      </w:r>
      <w:bookmarkEnd w:id="19"/>
      <w:bookmarkEnd w:id="20"/>
    </w:p>
    <w:p w:rsidR="000F3652" w:rsidRPr="00C37000" w:rsidRDefault="000F3652" w:rsidP="00510664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C37000">
        <w:rPr>
          <w:rFonts w:ascii="Liberation Serif" w:hAnsi="Liberation Serif" w:cs="Times New Roman"/>
          <w:sz w:val="28"/>
          <w:szCs w:val="28"/>
        </w:rPr>
        <w:t>в реестр получателей социального сертификата</w:t>
      </w:r>
      <w:r w:rsidRPr="00C37000">
        <w:rPr>
          <w:rFonts w:ascii="Liberation Serif" w:eastAsia="Calibri" w:hAnsi="Liberation Serif" w:cs="Times New Roman"/>
          <w:sz w:val="28"/>
          <w:szCs w:val="28"/>
        </w:rPr>
        <w:t>;</w:t>
      </w:r>
    </w:p>
    <w:p w:rsidR="000F3652" w:rsidRPr="00C37000" w:rsidRDefault="000F3652" w:rsidP="00510664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предоставление </w:t>
      </w:r>
      <w:r w:rsidRPr="00C37000">
        <w:rPr>
          <w:rFonts w:ascii="Liberation Serif" w:hAnsi="Liberation Serif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C37000">
        <w:rPr>
          <w:rFonts w:ascii="Liberation Serif" w:eastAsia="Calibri" w:hAnsi="Liberation Serif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0F3652" w:rsidRPr="00C37000" w:rsidRDefault="000F3652" w:rsidP="00510664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0F3652" w:rsidRPr="00C37000" w:rsidRDefault="000F3652" w:rsidP="00510664">
      <w:pPr>
        <w:widowControl w:val="0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C3700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1" w:name="_Ref36817382"/>
      <w:r>
        <w:rPr>
          <w:rFonts w:ascii="Liberation Serif" w:hAnsi="Liberation Serif" w:cs="Times New Roman"/>
          <w:sz w:val="28"/>
          <w:szCs w:val="28"/>
        </w:rPr>
        <w:t xml:space="preserve">18. </w:t>
      </w:r>
      <w:r w:rsidR="000F3652" w:rsidRPr="00C37000">
        <w:rPr>
          <w:rFonts w:ascii="Liberation Serif" w:hAnsi="Liberation Serif" w:cs="Times New Roman"/>
          <w:sz w:val="28"/>
          <w:szCs w:val="28"/>
        </w:rPr>
        <w:t>Получатель социального сертификата, его законный представитель</w:t>
      </w:r>
      <w:r w:rsidR="000F3652" w:rsidRPr="00C37000" w:rsidDel="0042643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заявления об изменении сведений </w:t>
      </w:r>
      <w:r w:rsidR="00510664">
        <w:rPr>
          <w:rFonts w:ascii="Liberation Serif" w:eastAsia="Calibri" w:hAnsi="Liberation Serif" w:cs="Times New Roman"/>
          <w:sz w:val="28"/>
          <w:szCs w:val="28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о потребителе, содержащим:</w:t>
      </w:r>
      <w:bookmarkEnd w:id="21"/>
    </w:p>
    <w:p w:rsidR="000F3652" w:rsidRPr="00C37000" w:rsidRDefault="000F3652" w:rsidP="00510664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перечень сведений, подлежащих изменению;</w:t>
      </w:r>
    </w:p>
    <w:p w:rsidR="000F3652" w:rsidRPr="00C37000" w:rsidRDefault="000F3652" w:rsidP="00510664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причину либо причины изменения сведений.</w:t>
      </w:r>
    </w:p>
    <w:p w:rsidR="000F3652" w:rsidRPr="00C37000" w:rsidRDefault="000F3652" w:rsidP="0051066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37000">
        <w:rPr>
          <w:rFonts w:ascii="Liberation Serif" w:eastAsia="Calibri" w:hAnsi="Liberation Serif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2" w:name="_Ref21611687"/>
      <w:bookmarkStart w:id="23" w:name="_Ref114233772"/>
      <w:r>
        <w:rPr>
          <w:rFonts w:ascii="Liberation Serif" w:hAnsi="Liberation Serif" w:cs="Times New Roman"/>
          <w:sz w:val="28"/>
          <w:szCs w:val="28"/>
        </w:rPr>
        <w:t xml:space="preserve">19. 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сертификата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 осуществляется оператором реестра получателей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социального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поступления заявления </w:t>
      </w:r>
      <w:r w:rsidR="000F3652" w:rsidRPr="00C37000">
        <w:rPr>
          <w:rFonts w:ascii="Liberation Serif" w:hAnsi="Liberation Serif" w:cs="Times New Roman"/>
          <w:sz w:val="28"/>
          <w:szCs w:val="28"/>
        </w:rPr>
        <w:t>получателя социального сертификата, его законного представителя</w:t>
      </w:r>
      <w:r w:rsidR="000F3652" w:rsidRPr="00C37000" w:rsidDel="0064037A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="000F3652" w:rsidRPr="00C37000">
        <w:rPr>
          <w:rFonts w:ascii="Liberation Serif" w:hAnsi="Liberation Serif" w:cs="Times New Roman"/>
          <w:sz w:val="28"/>
          <w:szCs w:val="28"/>
        </w:rPr>
        <w:t>социального сертификата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25" w:name="_Ref25505947"/>
      <w:r>
        <w:rPr>
          <w:rFonts w:ascii="Liberation Serif" w:eastAsia="Calibri" w:hAnsi="Liberation Serif" w:cs="Times New Roman"/>
          <w:sz w:val="28"/>
          <w:szCs w:val="28"/>
        </w:rPr>
        <w:t xml:space="preserve">20.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</w:t>
      </w:r>
      <w:r w:rsidR="00510664">
        <w:rPr>
          <w:rFonts w:ascii="Liberation Serif" w:eastAsia="Calibri" w:hAnsi="Liberation Serif" w:cs="Times New Roman"/>
          <w:sz w:val="28"/>
          <w:szCs w:val="28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о потребителе из реестра получателей </w:t>
      </w:r>
      <w:r w:rsidR="000F3652" w:rsidRPr="00C37000">
        <w:rPr>
          <w:rFonts w:ascii="Liberation Serif" w:hAnsi="Liberation Serif" w:cs="Times New Roman"/>
          <w:sz w:val="28"/>
          <w:szCs w:val="28"/>
        </w:rPr>
        <w:t>социального сертификата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 в день исключения сведений в соответствии с пунктом 19 настоящих Правил, </w:t>
      </w:r>
      <w:r w:rsidR="000F3652" w:rsidRPr="00C37000">
        <w:rPr>
          <w:rFonts w:ascii="Liberation Serif" w:hAnsi="Liberation Serif" w:cs="Times New Roman"/>
          <w:sz w:val="28"/>
          <w:szCs w:val="28"/>
        </w:rPr>
        <w:t>посредством информационной системы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.</w:t>
      </w:r>
    </w:p>
    <w:bookmarkEnd w:id="24"/>
    <w:bookmarkEnd w:id="25"/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21.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18 и 19 настоящих Правил, устанавливаются уполномоченным органом.</w:t>
      </w:r>
    </w:p>
    <w:p w:rsidR="004804B1" w:rsidRPr="00C37000" w:rsidRDefault="004804B1" w:rsidP="00510664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F3652" w:rsidRPr="00C37000" w:rsidRDefault="00596A45" w:rsidP="00596A45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  <w:r>
        <w:rPr>
          <w:rFonts w:ascii="Liberation Serif" w:eastAsia="Calibri" w:hAnsi="Liberation Serif" w:cs="Times New Roman"/>
          <w:b/>
          <w:bCs/>
          <w:sz w:val="28"/>
          <w:szCs w:val="28"/>
        </w:rPr>
        <w:t>III</w:t>
      </w:r>
      <w:r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 xml:space="preserve">. </w:t>
      </w:r>
      <w:r w:rsidR="000F3652" w:rsidRPr="00C37000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 xml:space="preserve">Порядок заключения, изменения и расторжения договоров </w:t>
      </w:r>
      <w:r w:rsidR="009D4B54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br/>
      </w:r>
      <w:r w:rsidR="000F3652" w:rsidRPr="00C37000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 xml:space="preserve">об оказании муниципальных услуг в социальной сфере </w:t>
      </w:r>
      <w:r w:rsidR="009D4B54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br/>
      </w:r>
      <w:r w:rsidR="000F3652" w:rsidRPr="00C37000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>с использованием социального сертификата</w:t>
      </w:r>
    </w:p>
    <w:p w:rsidR="0079738F" w:rsidRPr="00C37000" w:rsidRDefault="0079738F" w:rsidP="00510664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</w:p>
    <w:p w:rsidR="000F3652" w:rsidRPr="00C37000" w:rsidRDefault="00596A45" w:rsidP="00596A45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26" w:name="_Ref114235157"/>
      <w:bookmarkStart w:id="27" w:name="_Ref113026726"/>
      <w:r>
        <w:rPr>
          <w:rFonts w:ascii="Liberation Serif" w:hAnsi="Liberation Serif" w:cs="Times New Roman"/>
          <w:sz w:val="28"/>
          <w:szCs w:val="28"/>
          <w:lang w:val="ru-RU"/>
        </w:rPr>
        <w:t xml:space="preserve">22.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Для заключения договора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в социальной сфере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0F3652" w:rsidRPr="00C37000" w:rsidRDefault="000F3652" w:rsidP="00510664">
      <w:pPr>
        <w:pStyle w:val="ae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0F3652" w:rsidRPr="00C37000" w:rsidRDefault="000F3652" w:rsidP="00510664">
      <w:pPr>
        <w:pStyle w:val="ae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возможность использования социального сертификата для обучения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по соответствующей направленности дополнительной общеобразовательной программы предусмотрена социальным заказом;</w:t>
      </w:r>
    </w:p>
    <w:p w:rsidR="000F3652" w:rsidRPr="00C37000" w:rsidRDefault="000F3652" w:rsidP="00510664">
      <w:pPr>
        <w:pStyle w:val="ae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если доступный объем оказания муниципальной услуги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23.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,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</w:t>
      </w:r>
      <w:r w:rsidR="00510664">
        <w:rPr>
          <w:rFonts w:ascii="Liberation Serif" w:eastAsia="Calibri" w:hAnsi="Liberation Serif" w:cs="Times New Roman"/>
          <w:sz w:val="28"/>
          <w:szCs w:val="28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</w:t>
      </w:r>
      <w:r w:rsidR="00510664">
        <w:rPr>
          <w:rFonts w:ascii="Liberation Serif" w:eastAsia="Calibri" w:hAnsi="Liberation Serif" w:cs="Times New Roman"/>
          <w:sz w:val="28"/>
          <w:szCs w:val="28"/>
        </w:rPr>
        <w:br/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 пунктами 6-7 настоящих Правил заявления о зачислении, договора </w:t>
      </w:r>
      <w:r w:rsidR="000F3652" w:rsidRPr="00C37000">
        <w:rPr>
          <w:rFonts w:ascii="Liberation Serif" w:hAnsi="Liberation Serif" w:cs="Times New Roman"/>
          <w:sz w:val="28"/>
          <w:szCs w:val="28"/>
        </w:rPr>
        <w:t>об оказании муниципальных услуг в социальной сфере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 xml:space="preserve"> в случае выполнения всех условий, предусмотренных пунктом 22 настоящих Правил.</w:t>
      </w:r>
      <w:bookmarkEnd w:id="27"/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8" w:name="_Ref21458824"/>
      <w:r>
        <w:rPr>
          <w:rFonts w:ascii="Liberation Serif" w:hAnsi="Liberation Serif" w:cs="Times New Roman"/>
          <w:sz w:val="28"/>
          <w:szCs w:val="28"/>
        </w:rPr>
        <w:t xml:space="preserve">24. 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в социальной сфере как дата </w:t>
      </w:r>
      <w:r w:rsidR="000F3652" w:rsidRPr="00C37000">
        <w:rPr>
          <w:rFonts w:ascii="Liberation Serif" w:eastAsia="Calibri" w:hAnsi="Liberation Serif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="000F3652" w:rsidRPr="00C37000">
        <w:rPr>
          <w:rFonts w:ascii="Liberation Serif" w:hAnsi="Liberation Serif" w:cs="Times New Roman"/>
          <w:sz w:val="28"/>
          <w:szCs w:val="28"/>
        </w:rPr>
        <w:t>.</w:t>
      </w:r>
    </w:p>
    <w:p w:rsidR="000F3652" w:rsidRPr="00C37000" w:rsidRDefault="00596A45" w:rsidP="00596A4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9" w:name="_Ref114234579"/>
      <w:r>
        <w:rPr>
          <w:rFonts w:ascii="Liberation Serif" w:hAnsi="Liberation Serif" w:cs="Times New Roman"/>
          <w:sz w:val="28"/>
          <w:szCs w:val="28"/>
        </w:rPr>
        <w:t xml:space="preserve">25. </w:t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в срок не более 2–х рабочих дней в адрес Уполномоченного органа запрос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 xml:space="preserve">о возможности заключения договора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</w:rPr>
        <w:t>в социальной сфере посредством информационной системы, содержащий:</w:t>
      </w:r>
      <w:bookmarkEnd w:id="28"/>
      <w:bookmarkEnd w:id="29"/>
    </w:p>
    <w:p w:rsidR="000F3652" w:rsidRPr="00C37000" w:rsidRDefault="000F3652" w:rsidP="00510664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идентификатор (номер) реестровой записи о </w:t>
      </w:r>
      <w:r w:rsidRPr="00C37000">
        <w:rPr>
          <w:rFonts w:ascii="Liberation Serif" w:eastAsia="Calibri" w:hAnsi="Liberation Serif" w:cs="Times New Roman"/>
          <w:sz w:val="28"/>
          <w:szCs w:val="28"/>
        </w:rPr>
        <w:t>получателе социального сертификата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в реестре </w:t>
      </w:r>
      <w:r w:rsidRPr="00C37000">
        <w:rPr>
          <w:rFonts w:ascii="Liberation Serif" w:eastAsia="Calibri" w:hAnsi="Liberation Serif" w:cs="Times New Roman"/>
          <w:sz w:val="28"/>
          <w:szCs w:val="28"/>
        </w:rPr>
        <w:t>получателей социального сертификата</w:t>
      </w:r>
      <w:r w:rsidRPr="00C37000">
        <w:rPr>
          <w:rFonts w:ascii="Liberation Serif" w:hAnsi="Liberation Serif" w:cs="Times New Roman"/>
          <w:sz w:val="28"/>
          <w:szCs w:val="28"/>
        </w:rPr>
        <w:t>;</w:t>
      </w:r>
    </w:p>
    <w:p w:rsidR="000F3652" w:rsidRPr="00C37000" w:rsidRDefault="000F3652" w:rsidP="00510664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идентификатор (номер) социального сертификата;</w:t>
      </w:r>
    </w:p>
    <w:p w:rsidR="000F3652" w:rsidRPr="00C37000" w:rsidRDefault="000F3652" w:rsidP="00510664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0F3652" w:rsidRPr="00C37000" w:rsidRDefault="000F3652" w:rsidP="00510664">
      <w:pPr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дату планируемого начала освоения </w:t>
      </w:r>
      <w:r w:rsidRPr="00C37000">
        <w:rPr>
          <w:rFonts w:ascii="Liberation Serif" w:eastAsia="Calibri" w:hAnsi="Liberation Serif" w:cs="Times New Roman"/>
          <w:sz w:val="28"/>
          <w:szCs w:val="28"/>
        </w:rPr>
        <w:t xml:space="preserve">получателем социального </w:t>
      </w:r>
      <w:r w:rsidRPr="00C37000">
        <w:rPr>
          <w:rFonts w:ascii="Liberation Serif" w:eastAsia="Calibri" w:hAnsi="Liberation Serif" w:cs="Times New Roman"/>
          <w:sz w:val="28"/>
          <w:szCs w:val="28"/>
        </w:rPr>
        <w:lastRenderedPageBreak/>
        <w:t>сертификата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дополнительной общеобразовательной программы.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0" w:name="_Ref113028493"/>
      <w:r>
        <w:rPr>
          <w:rFonts w:ascii="Liberation Serif" w:hAnsi="Liberation Serif" w:cs="Times New Roman"/>
          <w:sz w:val="28"/>
          <w:szCs w:val="28"/>
          <w:lang w:val="ru-RU"/>
        </w:rPr>
        <w:t xml:space="preserve">26.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получателе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реестре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2" w:name="_Ref21458834"/>
      <w:r>
        <w:rPr>
          <w:rFonts w:ascii="Liberation Serif" w:hAnsi="Liberation Serif" w:cs="Times New Roman"/>
          <w:sz w:val="28"/>
          <w:szCs w:val="28"/>
          <w:lang w:val="ru-RU"/>
        </w:rPr>
        <w:t xml:space="preserve">27.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выявления несоответствия номера социального сертификата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3" w:name="_Ref14618636"/>
      <w:bookmarkStart w:id="34" w:name="_Ref21458847"/>
      <w:r>
        <w:rPr>
          <w:rFonts w:ascii="Liberation Serif" w:hAnsi="Liberation Serif" w:cs="Times New Roman"/>
          <w:sz w:val="28"/>
          <w:szCs w:val="28"/>
          <w:lang w:val="ru-RU"/>
        </w:rPr>
        <w:t xml:space="preserve">28.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выполнения всех условий, указанных в пункте 22 настоящих Правил,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(проект договора об оказании муниципальных услуг в социальной сфере в случае, предусмотренном пунктом 13 настоящих Правил), а также предоставляет исполнителю услуг сведения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об </w:t>
      </w:r>
      <w:bookmarkStart w:id="35" w:name="_Ref8587360"/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7" w:name="_Ref113030093"/>
      <w:bookmarkStart w:id="38" w:name="_Ref64285873"/>
      <w:bookmarkEnd w:id="36"/>
      <w:r>
        <w:rPr>
          <w:rFonts w:ascii="Liberation Serif" w:hAnsi="Liberation Serif" w:cs="Times New Roman"/>
          <w:sz w:val="28"/>
          <w:szCs w:val="28"/>
          <w:lang w:val="ru-RU"/>
        </w:rPr>
        <w:t xml:space="preserve">29.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социальной сфере. В указанный договор в качестве приложения включается размер оплаты, осуществляемой получателем социального сертификата либо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его законным представителем за счет собственных средств, а также не менее одного из следующих показателей:</w:t>
      </w:r>
      <w:bookmarkEnd w:id="37"/>
    </w:p>
    <w:p w:rsidR="000F3652" w:rsidRPr="00C37000" w:rsidRDefault="000F3652" w:rsidP="00510664">
      <w:pPr>
        <w:pStyle w:val="ae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0F3652" w:rsidRPr="00C37000" w:rsidRDefault="000F3652" w:rsidP="00510664">
      <w:pPr>
        <w:pStyle w:val="ae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38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39" w:name="_Ref8586178"/>
      <w:bookmarkStart w:id="40" w:name="_Ref21458760"/>
      <w:r>
        <w:rPr>
          <w:rFonts w:ascii="Liberation Serif" w:hAnsi="Liberation Serif" w:cs="Times New Roman"/>
          <w:sz w:val="28"/>
          <w:szCs w:val="28"/>
          <w:lang w:val="ru-RU"/>
        </w:rPr>
        <w:t xml:space="preserve">30.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Договор об оказании муниципальных услуг в социальной сфере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4804B1" w:rsidRPr="00C37000" w:rsidRDefault="004804B1" w:rsidP="00510664">
      <w:pPr>
        <w:pStyle w:val="ae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</w:t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средств местного бюджета </w:t>
      </w:r>
      <w:r w:rsidR="00985C40" w:rsidRPr="00C37000">
        <w:rPr>
          <w:rFonts w:ascii="Liberation Serif" w:hAnsi="Liberation Serif" w:cs="Times New Roman"/>
          <w:sz w:val="28"/>
          <w:szCs w:val="28"/>
          <w:lang w:val="ru-RU"/>
        </w:rPr>
        <w:t>Каменского муниципального округа Свердловской области</w:t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, осуществляющего финансовое обеспечение социального сертификата;</w:t>
      </w:r>
    </w:p>
    <w:p w:rsidR="000F3652" w:rsidRPr="00C37000" w:rsidRDefault="000F3652" w:rsidP="00510664">
      <w:pPr>
        <w:pStyle w:val="ae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41" w:name="_Ref8586895"/>
      <w:bookmarkStart w:id="42" w:name="_Ref21458807"/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0F3652" w:rsidRPr="00C37000" w:rsidRDefault="000F3652" w:rsidP="00510664">
      <w:pPr>
        <w:pStyle w:val="ae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43" w:name="_Hlk25571309"/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согласие получателя социального сертификата,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если договор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об оказании муниципальных услуг в социальной сфере не расторгнут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соответствии с пунктом 37 настоящих Правил по состоянию на 20 день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до момента окончания срока действия договора образовании</w:t>
      </w:r>
      <w:bookmarkEnd w:id="43"/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при условии продолжения реализации дополнительной общеобразовательной программы;</w:t>
      </w:r>
    </w:p>
    <w:p w:rsidR="000F3652" w:rsidRPr="00C37000" w:rsidRDefault="000F3652" w:rsidP="00510664">
      <w:pPr>
        <w:pStyle w:val="ae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срок, установленный исполнителем услуг для акцепта договора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об оказании муниципальных услуг в социальной сфере;</w:t>
      </w:r>
    </w:p>
    <w:p w:rsidR="000F3652" w:rsidRPr="00C37000" w:rsidRDefault="000F3652" w:rsidP="00510664">
      <w:pPr>
        <w:pStyle w:val="ae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предусмотренном пунктом 27 настоящих Правил, в договор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C37000">
        <w:rPr>
          <w:rFonts w:ascii="Liberation Serif" w:hAnsi="Liberation Serif" w:cs="Times New Roman"/>
          <w:sz w:val="28"/>
          <w:szCs w:val="28"/>
          <w:lang w:val="ru-RU"/>
        </w:rPr>
        <w:t>об оказании муниципальных услуг в социальной сфере включается как минимум одно из условий, предусмотренных подпунктами «а» – «б» пункта 29 настоящих Правил.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31.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Договор об оказании муниципальных услуг в социальной сфере считается заключенным (акцептованным) с момента подписания получателем социального сертификата,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22 настоящих Правил, или совершения исполнителем услуг отметки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 подписании договора об оказании муниципальных услуг в социальной сфере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бумажной форме не позднее 14 календарных дней после подачи получателем социального сертификата, его законным </w:t>
      </w:r>
      <w:r w:rsidR="000F3652" w:rsidRPr="00C37000">
        <w:rPr>
          <w:rFonts w:ascii="Liberation Serif" w:hAnsi="Liberation Serif" w:cs="Times New Roman"/>
          <w:sz w:val="28"/>
          <w:szCs w:val="28"/>
          <w:shd w:val="clear" w:color="auto" w:fill="FFFFFF" w:themeFill="background1"/>
          <w:lang w:val="ru-RU"/>
        </w:rPr>
        <w:t>представителем одного из заявлений, предусмотренных пунктами 6-7 настоящих Правил, в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бумажной форме. </w:t>
      </w:r>
      <w:bookmarkStart w:id="44" w:name="_Ref8572330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32.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не позднее одного рабочего дня, следующего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информацию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о социальном сертификат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>е, предусмотренную подпунктами «а» и «б»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7 Общих требований.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33.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ее 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, а также присваивает информации о социальном сертификате, предусмотренной абзацами девятым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и десятым подпункта "а" и подпунктом "б" пункта 6 Общих требований, 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 xml:space="preserve">реестра получателей социального сертификата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статус "утверждена"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34.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социальной сфере,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о заключении договоров об оказании муниципальных услуг в социальной сфере,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46" w:name="_Ref31625823"/>
      <w:r>
        <w:rPr>
          <w:rFonts w:ascii="Liberation Serif" w:hAnsi="Liberation Serif" w:cs="Times New Roman"/>
          <w:sz w:val="28"/>
          <w:szCs w:val="28"/>
          <w:lang w:val="ru-RU"/>
        </w:rPr>
        <w:t xml:space="preserve">35.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с указанием срока предоставления соответствующих документов.</w:t>
      </w:r>
      <w:bookmarkEnd w:id="46"/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36.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если в срок, указанный в соответствии с пунктом 35 настоящих Правил исполнителем услуг, получатель социального сертификата, его законный представитель не предоставил соответствующие документы,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то получатель социального сертификата, его законный представитель считается отклонившимся от заключения договора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социальной сфере.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услуг, направленного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в уполномоченный орган.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47" w:name="_Ref25499742"/>
      <w:bookmarkEnd w:id="45"/>
      <w:r>
        <w:rPr>
          <w:rFonts w:ascii="Liberation Serif" w:hAnsi="Liberation Serif" w:cs="Times New Roman"/>
          <w:sz w:val="28"/>
          <w:szCs w:val="28"/>
          <w:lang w:val="ru-RU"/>
        </w:rPr>
        <w:t xml:space="preserve">37.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Договор об оказании муниципальных услуг в социальной сфере может быть расторгнут в соответствии с законодательством Российской Федерации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End w:id="47"/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38.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расторжения договора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номинал социального сертификата, и одновременно не более чем до достижения получателем социального сертификата возраста 18 лет, в случае, если договор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об образовании не расторгнут в соответствии с пунктом 37 настоящих Правил по состоянию на 20 день до момента окончания срока действия договора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об образовании.</w:t>
      </w:r>
    </w:p>
    <w:p w:rsidR="000F3652" w:rsidRPr="00C37000" w:rsidRDefault="009C5E3C" w:rsidP="009C5E3C">
      <w:pPr>
        <w:pStyle w:val="ae"/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39.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Типовая форма договора об оказании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в социальной сфере, формы и порядок направления запросов и уведомлений, указанных в пунктах 25, 27-28, настоящих Правил, устанавливаются уполномоченным органом.</w:t>
      </w:r>
    </w:p>
    <w:p w:rsidR="000F3652" w:rsidRPr="00C37000" w:rsidRDefault="009C5E3C" w:rsidP="009C5E3C">
      <w:pPr>
        <w:pStyle w:val="ae"/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40.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Если с исполнителем услуг в случаях, предусмотренных частью 1 статьи 24 Федерального закона № 189-ФЗ, расторгнуто соглашение о финансовом обеспечении (возмещении) затрат, связанных с оказанием муниципальных услуг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с абзацем четырнадцатым пункта 1 статьи 166.1 Бюджетного кодекса Российской Федерации, направляет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41.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сертификате, предусмотренной подпунктом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>«б»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6 Общих требований, 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 xml:space="preserve"> статус «приостановлено»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, а также вносит соответствующие изменения в информацию о социальном сертификате, предусмотренную абзаца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>ми девятым и десятым подпункта «а»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6 Общих требований, включенную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состав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42.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договор об оказании муниципальных услуг показателей, характеризующих качество оказания муниципальной услуги и (или) объем оказания такой услуги,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и размера оплаты условиям оказания этой услуги по договору об оказании услуг, направляет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lastRenderedPageBreak/>
        <w:t>информацию о социальном сертифика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 xml:space="preserve">те, предусмотренную подпунктом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  <w:t>«в»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7 Общих требований.</w:t>
      </w:r>
    </w:p>
    <w:p w:rsidR="000F3652" w:rsidRPr="00C37000" w:rsidRDefault="009C5E3C" w:rsidP="009C5E3C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43.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:rsidR="004804B1" w:rsidRPr="00C37000" w:rsidRDefault="004804B1" w:rsidP="00510664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bookmarkEnd w:id="41"/>
    <w:bookmarkEnd w:id="42"/>
    <w:p w:rsidR="000F3652" w:rsidRPr="00C37000" w:rsidRDefault="009C5E3C" w:rsidP="009C5E3C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  <w:r>
        <w:rPr>
          <w:rFonts w:ascii="Liberation Serif" w:eastAsia="Calibri" w:hAnsi="Liberation Serif" w:cs="Times New Roman"/>
          <w:b/>
          <w:bCs/>
          <w:sz w:val="28"/>
          <w:szCs w:val="28"/>
        </w:rPr>
        <w:t>IV</w:t>
      </w:r>
      <w:r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 xml:space="preserve">. </w:t>
      </w:r>
      <w:r w:rsidR="000F3652" w:rsidRPr="00C37000">
        <w:rPr>
          <w:rFonts w:ascii="Liberation Serif" w:eastAsia="Calibri" w:hAnsi="Liberation Serif" w:cs="Times New Roman"/>
          <w:b/>
          <w:bCs/>
          <w:sz w:val="28"/>
          <w:szCs w:val="28"/>
          <w:lang w:val="ru-RU"/>
        </w:rPr>
        <w:t>Порядок 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:rsidR="000F3652" w:rsidRPr="00C37000" w:rsidRDefault="000F3652" w:rsidP="00510664">
      <w:pPr>
        <w:pStyle w:val="ae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:rsidR="000F3652" w:rsidRPr="00C37000" w:rsidRDefault="009C5E3C" w:rsidP="009C5E3C">
      <w:pPr>
        <w:pStyle w:val="ae"/>
        <w:tabs>
          <w:tab w:val="left" w:pos="142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44.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не позднее одного рабочего дня, следующего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информацию о социальном сертификате, предусмотренную подпунктом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t>«г»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пункта 7 Общих требований.</w:t>
      </w:r>
    </w:p>
    <w:p w:rsidR="000F3652" w:rsidRPr="00C37000" w:rsidRDefault="009C5E3C" w:rsidP="009C5E3C">
      <w:pPr>
        <w:pStyle w:val="ae"/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45.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>.</w:t>
      </w:r>
    </w:p>
    <w:p w:rsidR="000F3652" w:rsidRPr="00C37000" w:rsidRDefault="009C5E3C" w:rsidP="009C5E3C">
      <w:pPr>
        <w:pStyle w:val="ae"/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46.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Уполномоченные органы, органы местного самоуправления, уполномоченные на формирование муниципальных социальных заказов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на оказание муниципальных услуг в социальной сфере, и иные организации </w:t>
      </w:r>
      <w:r w:rsidR="00510664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при направлении информации о социальных сертификатах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0F3652" w:rsidRPr="00C37000" w:rsidRDefault="009C5E3C" w:rsidP="009C5E3C">
      <w:pPr>
        <w:pStyle w:val="ae"/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47.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статуса "недействительная".</w:t>
      </w:r>
    </w:p>
    <w:p w:rsidR="000F3652" w:rsidRPr="00C37000" w:rsidRDefault="009C5E3C" w:rsidP="009C5E3C">
      <w:pPr>
        <w:pStyle w:val="ae"/>
        <w:widowControl w:val="0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48. 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47 настоящих Правил, присваивает информации о социальном сертификате в составе </w:t>
      </w:r>
      <w:r w:rsidR="000F3652" w:rsidRPr="00C37000">
        <w:rPr>
          <w:rFonts w:ascii="Liberation Serif" w:eastAsia="Calibri" w:hAnsi="Liberation Serif" w:cs="Times New Roman"/>
          <w:sz w:val="28"/>
          <w:szCs w:val="28"/>
          <w:lang w:val="ru-RU"/>
        </w:rPr>
        <w:t>реестра получателей социального сертификата</w:t>
      </w:r>
      <w:r w:rsidR="000F3652" w:rsidRPr="00C37000">
        <w:rPr>
          <w:rFonts w:ascii="Liberation Serif" w:hAnsi="Liberation Serif" w:cs="Times New Roman"/>
          <w:sz w:val="28"/>
          <w:szCs w:val="28"/>
          <w:lang w:val="ru-RU"/>
        </w:rPr>
        <w:t xml:space="preserve"> статус «недействительная».</w:t>
      </w:r>
    </w:p>
    <w:p w:rsidR="005F55D7" w:rsidRPr="00C37000" w:rsidRDefault="005F55D7" w:rsidP="000F3652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Arial"/>
          <w:b/>
          <w:sz w:val="28"/>
          <w:szCs w:val="28"/>
          <w:lang w:val="ru-RU"/>
        </w:rPr>
        <w:sectPr w:rsidR="005F55D7" w:rsidRPr="00C37000" w:rsidSect="00510664">
          <w:pgSz w:w="11906" w:h="16838"/>
          <w:pgMar w:top="1134" w:right="567" w:bottom="1134" w:left="1418" w:header="708" w:footer="708" w:gutter="0"/>
          <w:pgNumType w:start="3"/>
          <w:cols w:space="708"/>
          <w:docGrid w:linePitch="360"/>
        </w:sectPr>
      </w:pPr>
    </w:p>
    <w:p w:rsidR="005F55D7" w:rsidRPr="00C37000" w:rsidRDefault="009D4B54" w:rsidP="005F55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5F55D7" w:rsidRPr="00C37000" w:rsidRDefault="009D4B54" w:rsidP="005F55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="005F55D7" w:rsidRPr="00C37000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Свердловской области </w:t>
      </w:r>
    </w:p>
    <w:p w:rsidR="005F55D7" w:rsidRPr="00C37000" w:rsidRDefault="005F55D7" w:rsidP="005F55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 xml:space="preserve">от </w:t>
      </w:r>
      <w:r w:rsidR="00CF3194" w:rsidRPr="00CF3194">
        <w:rPr>
          <w:rFonts w:ascii="Liberation Serif" w:hAnsi="Liberation Serif" w:cs="Arial"/>
          <w:sz w:val="28"/>
          <w:szCs w:val="28"/>
          <w:u w:val="single"/>
        </w:rPr>
        <w:t>19.06.2025</w:t>
      </w:r>
      <w:r w:rsidR="00CF3194">
        <w:rPr>
          <w:rFonts w:ascii="Liberation Serif" w:hAnsi="Liberation Serif" w:cs="Arial"/>
          <w:sz w:val="28"/>
          <w:szCs w:val="28"/>
        </w:rPr>
        <w:t xml:space="preserve"> № </w:t>
      </w:r>
      <w:bookmarkStart w:id="48" w:name="_GoBack"/>
      <w:r w:rsidR="00CF3194" w:rsidRPr="00CF3194">
        <w:rPr>
          <w:rFonts w:ascii="Liberation Serif" w:hAnsi="Liberation Serif" w:cs="Arial"/>
          <w:sz w:val="28"/>
          <w:szCs w:val="28"/>
          <w:u w:val="single"/>
        </w:rPr>
        <w:t>918</w:t>
      </w:r>
      <w:r w:rsidRPr="00CF3194">
        <w:rPr>
          <w:rFonts w:ascii="Liberation Serif" w:hAnsi="Liberation Serif" w:cs="Arial"/>
          <w:sz w:val="28"/>
          <w:szCs w:val="28"/>
          <w:u w:val="single"/>
        </w:rPr>
        <w:t xml:space="preserve"> </w:t>
      </w:r>
      <w:bookmarkEnd w:id="48"/>
    </w:p>
    <w:p w:rsidR="005F55D7" w:rsidRPr="00C37000" w:rsidRDefault="005F55D7" w:rsidP="005F55D7">
      <w:pPr>
        <w:spacing w:after="0" w:line="240" w:lineRule="auto"/>
        <w:ind w:left="5387"/>
        <w:rPr>
          <w:rFonts w:ascii="Liberation Serif" w:hAnsi="Liberation Serif" w:cs="Times New Roman"/>
          <w:bCs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«</w:t>
      </w:r>
      <w:r w:rsidRPr="00C37000">
        <w:rPr>
          <w:rFonts w:ascii="Liberation Serif" w:hAnsi="Liberation Serif" w:cs="Times New Roman"/>
          <w:bCs/>
          <w:sz w:val="28"/>
          <w:szCs w:val="28"/>
        </w:rPr>
        <w:t xml:space="preserve">О некоторых мерах правового регулирования вопросов, связанных </w:t>
      </w:r>
      <w:r w:rsidRPr="00C37000">
        <w:rPr>
          <w:rFonts w:ascii="Liberation Serif" w:hAnsi="Liberation Serif" w:cs="Times New Roman"/>
          <w:bCs/>
          <w:sz w:val="28"/>
          <w:szCs w:val="28"/>
        </w:rPr>
        <w:br/>
        <w:t xml:space="preserve">с оказанием муниципальной услуги «Реализация дополнительных общеразвивающих программ» </w:t>
      </w:r>
      <w:r w:rsidRPr="00C37000">
        <w:rPr>
          <w:rFonts w:ascii="Liberation Serif" w:hAnsi="Liberation Serif" w:cs="Times New Roman"/>
          <w:bCs/>
          <w:sz w:val="28"/>
          <w:szCs w:val="28"/>
        </w:rPr>
        <w:br/>
        <w:t>в соответствии с социальными сертификатами</w:t>
      </w:r>
      <w:r w:rsidRPr="00C37000">
        <w:rPr>
          <w:rFonts w:ascii="Liberation Serif" w:hAnsi="Liberation Serif" w:cs="Arial"/>
          <w:sz w:val="28"/>
          <w:szCs w:val="28"/>
        </w:rPr>
        <w:t>»</w:t>
      </w:r>
    </w:p>
    <w:p w:rsidR="004804B1" w:rsidRPr="00C37000" w:rsidRDefault="004804B1" w:rsidP="000F3652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Arial"/>
          <w:b/>
          <w:sz w:val="28"/>
          <w:szCs w:val="28"/>
          <w:lang w:val="ru-RU"/>
        </w:rPr>
      </w:pPr>
    </w:p>
    <w:p w:rsidR="005F55D7" w:rsidRPr="00C37000" w:rsidRDefault="005F55D7" w:rsidP="000F3652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Arial"/>
          <w:b/>
          <w:sz w:val="28"/>
          <w:szCs w:val="28"/>
          <w:lang w:val="ru-RU"/>
        </w:rPr>
      </w:pPr>
    </w:p>
    <w:p w:rsidR="005F55D7" w:rsidRPr="00C37000" w:rsidRDefault="005F55D7" w:rsidP="00C37000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r w:rsidRPr="00C37000">
        <w:rPr>
          <w:rFonts w:ascii="Liberation Serif" w:hAnsi="Liberation Serif" w:cs="Times New Roman"/>
          <w:caps/>
          <w:color w:val="auto"/>
        </w:rPr>
        <w:t>Порядок</w:t>
      </w:r>
      <w:r w:rsidRPr="00C37000">
        <w:rPr>
          <w:rFonts w:ascii="Liberation Serif" w:hAnsi="Liberation Serif" w:cs="Times New Roman"/>
          <w:color w:val="auto"/>
        </w:rPr>
        <w:t xml:space="preserve"> </w:t>
      </w:r>
    </w:p>
    <w:p w:rsidR="005F55D7" w:rsidRPr="00C37000" w:rsidRDefault="005F55D7" w:rsidP="00C37000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r w:rsidRPr="00C37000">
        <w:rPr>
          <w:rFonts w:ascii="Liberation Serif" w:hAnsi="Liberation Serif" w:cs="Times New Roman"/>
          <w:color w:val="auto"/>
        </w:rPr>
        <w:t>формирования реестра исполнителей муниципальной услуги «</w:t>
      </w:r>
      <w:r w:rsidRPr="00C37000">
        <w:rPr>
          <w:rStyle w:val="af3"/>
          <w:rFonts w:ascii="Liberation Serif" w:hAnsi="Liberation Serif"/>
          <w:bCs w:val="0"/>
          <w:color w:val="auto"/>
        </w:rPr>
        <w:t>Реализация дополнительных общеразвивающих программ</w:t>
      </w:r>
      <w:r w:rsidRPr="00C37000">
        <w:rPr>
          <w:rStyle w:val="af3"/>
          <w:rFonts w:ascii="Liberation Serif" w:hAnsi="Liberation Serif"/>
          <w:color w:val="auto"/>
        </w:rPr>
        <w:t>»</w:t>
      </w:r>
      <w:r w:rsidRPr="00C37000">
        <w:rPr>
          <w:rFonts w:ascii="Liberation Serif" w:hAnsi="Liberation Serif" w:cs="Times New Roman"/>
          <w:color w:val="auto"/>
        </w:rPr>
        <w:t xml:space="preserve"> в соответствии </w:t>
      </w:r>
      <w:r w:rsidR="009D4B54">
        <w:rPr>
          <w:rFonts w:ascii="Liberation Serif" w:hAnsi="Liberation Serif" w:cs="Times New Roman"/>
          <w:color w:val="auto"/>
        </w:rPr>
        <w:br/>
      </w:r>
      <w:r w:rsidRPr="00C37000">
        <w:rPr>
          <w:rFonts w:ascii="Liberation Serif" w:hAnsi="Liberation Serif" w:cs="Times New Roman"/>
          <w:color w:val="auto"/>
        </w:rPr>
        <w:t>с социальным сертификатом</w:t>
      </w:r>
    </w:p>
    <w:p w:rsidR="00C17E03" w:rsidRPr="00015BC1" w:rsidRDefault="00C17E03" w:rsidP="00C37000">
      <w:pPr>
        <w:pStyle w:val="1"/>
        <w:spacing w:before="0" w:line="240" w:lineRule="auto"/>
        <w:jc w:val="center"/>
        <w:rPr>
          <w:rFonts w:ascii="Liberation Serif" w:eastAsiaTheme="minorEastAsia" w:hAnsi="Liberation Serif" w:cs="Times New Roman"/>
          <w:bCs w:val="0"/>
          <w:color w:val="auto"/>
        </w:rPr>
      </w:pPr>
      <w:bookmarkStart w:id="49" w:name="sub_1004"/>
    </w:p>
    <w:p w:rsidR="005F55D7" w:rsidRDefault="00C17E03" w:rsidP="00C37000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r w:rsidRPr="00C17E03">
        <w:rPr>
          <w:rFonts w:ascii="Liberation Serif" w:eastAsiaTheme="minorEastAsia" w:hAnsi="Liberation Serif" w:cs="Times New Roman"/>
          <w:bCs w:val="0"/>
          <w:color w:val="auto"/>
          <w:lang w:val="en-US"/>
        </w:rPr>
        <w:t>I</w:t>
      </w:r>
      <w:r w:rsidR="005F55D7" w:rsidRPr="00C37000">
        <w:rPr>
          <w:rFonts w:ascii="Liberation Serif" w:hAnsi="Liberation Serif" w:cs="Times New Roman"/>
          <w:color w:val="auto"/>
        </w:rPr>
        <w:t>. Общие положения</w:t>
      </w:r>
    </w:p>
    <w:p w:rsidR="00C37000" w:rsidRPr="00C37000" w:rsidRDefault="00C37000" w:rsidP="00C37000"/>
    <w:p w:rsidR="005F55D7" w:rsidRPr="00FD4126" w:rsidRDefault="00C17E03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0" w:name="sub_1011"/>
      <w:bookmarkEnd w:id="49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Настоящий Порядок определяет процедуру формирования Реестра исполнителей муниципальной услуги «</w:t>
      </w:r>
      <w:r w:rsidR="005F55D7" w:rsidRPr="00FD4126">
        <w:rPr>
          <w:rStyle w:val="af3"/>
          <w:rFonts w:ascii="Liberation Serif" w:hAnsi="Liberation Serif"/>
          <w:bCs/>
          <w:color w:val="auto"/>
          <w:sz w:val="28"/>
          <w:szCs w:val="28"/>
          <w:lang w:val="ru-RU"/>
        </w:rPr>
        <w:t>Реализация дополнительных общеразвивающих программ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»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5F55D7" w:rsidRPr="00FD4126" w:rsidRDefault="00C17E03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1" w:name="sub_1012"/>
      <w:bookmarkEnd w:id="50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2.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Понятия, применяемые в настоящем Порядке, используются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значениях, указанных в 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Федеральном законе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от 13.07.2020 № 189-ФЗ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>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5F55D7" w:rsidRPr="00FD4126" w:rsidRDefault="00C17E03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2" w:name="sub_1013"/>
      <w:bookmarkEnd w:id="51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Реестр исполнителей услуги формируется в соответствии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 xml:space="preserve">с 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постановлением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Правительства Российской Федерации от 13.02.2021 № 183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 xml:space="preserve">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 xml:space="preserve">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br/>
        <w:t xml:space="preserve">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lastRenderedPageBreak/>
        <w:t>установленных настоящим Порядком.</w:t>
      </w:r>
    </w:p>
    <w:p w:rsidR="005F55D7" w:rsidRPr="00FD4126" w:rsidRDefault="00C17E03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3" w:name="sub_1014"/>
      <w:bookmarkEnd w:id="52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4.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Уполномоченным органом на формирование Реестра исполнителей услуги является отраслевой (функциональный) орган Администрации Каменского муниципального округа – Управление образования Администрации Каменского муниципального округа Свердловской области (далее – уполномоченный орган).</w:t>
      </w:r>
    </w:p>
    <w:p w:rsidR="0079738F" w:rsidRPr="00FD4126" w:rsidRDefault="005F55D7" w:rsidP="0051066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D4126">
        <w:rPr>
          <w:rFonts w:ascii="Liberation Serif" w:hAnsi="Liberation Serif" w:cs="Times New Roman"/>
          <w:sz w:val="28"/>
          <w:szCs w:val="28"/>
        </w:rPr>
        <w:t xml:space="preserve">Оператором Реестра исполнителей услуги является </w:t>
      </w:r>
      <w:r w:rsidRPr="00FD4126">
        <w:rPr>
          <w:rFonts w:ascii="Liberation Serif" w:eastAsia="Calibri" w:hAnsi="Liberation Serif" w:cs="Times New Roman"/>
          <w:sz w:val="28"/>
          <w:szCs w:val="28"/>
        </w:rPr>
        <w:t xml:space="preserve">муниципальный опорный центр дополнительного образования детей Каменского муниципального округа Свердловской области, созданный на базе муниципального автономного учреждения дополнительного образования «Центр дополнительного образования», которому уполномоченным органом переданы функции </w:t>
      </w:r>
      <w:r w:rsidR="00C17E03" w:rsidRPr="00FD4126">
        <w:rPr>
          <w:rFonts w:ascii="Liberation Serif" w:eastAsia="Calibri" w:hAnsi="Liberation Serif" w:cs="Times New Roman"/>
          <w:sz w:val="28"/>
          <w:szCs w:val="28"/>
        </w:rPr>
        <w:br/>
      </w:r>
      <w:r w:rsidRPr="00FD4126">
        <w:rPr>
          <w:rFonts w:ascii="Liberation Serif" w:eastAsia="Calibri" w:hAnsi="Liberation Serif" w:cs="Times New Roman"/>
          <w:sz w:val="28"/>
          <w:szCs w:val="28"/>
        </w:rPr>
        <w:t xml:space="preserve">по ведению </w:t>
      </w:r>
      <w:r w:rsidRPr="00FD4126">
        <w:rPr>
          <w:rFonts w:ascii="Liberation Serif" w:hAnsi="Liberation Serif" w:cs="Times New Roman"/>
          <w:sz w:val="28"/>
          <w:szCs w:val="28"/>
        </w:rPr>
        <w:t>Реестра исполнителей услуги</w:t>
      </w:r>
      <w:r w:rsidRPr="00FD4126">
        <w:rPr>
          <w:rFonts w:ascii="Liberation Serif" w:eastAsia="Calibri" w:hAnsi="Liberation Serif" w:cs="Times New Roman"/>
          <w:sz w:val="28"/>
          <w:szCs w:val="28"/>
        </w:rPr>
        <w:t xml:space="preserve"> в</w:t>
      </w:r>
      <w:bookmarkStart w:id="54" w:name="sub_1015"/>
      <w:bookmarkEnd w:id="53"/>
      <w:r w:rsidR="0079738F" w:rsidRPr="00FD4126">
        <w:rPr>
          <w:rFonts w:ascii="Liberation Serif" w:eastAsia="Calibri" w:hAnsi="Liberation Serif" w:cs="Times New Roman"/>
          <w:sz w:val="28"/>
          <w:szCs w:val="28"/>
        </w:rPr>
        <w:t xml:space="preserve"> соответствии с приказом </w:t>
      </w:r>
      <w:r w:rsidR="0079738F" w:rsidRPr="00FD4126">
        <w:rPr>
          <w:rFonts w:ascii="Liberation Serif" w:hAnsi="Liberation Serif"/>
          <w:sz w:val="28"/>
          <w:szCs w:val="28"/>
        </w:rPr>
        <w:t>Уполномоченного органа «О назначении оператора реестра исполнителей услуг» от 08.06.2023 г. № 95.</w:t>
      </w:r>
    </w:p>
    <w:p w:rsidR="005F55D7" w:rsidRPr="00FD4126" w:rsidRDefault="00C17E03" w:rsidP="0051066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5.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Формирование Реестра исполнителей услуги в муниципальном образовании осуществляется с использованием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автоматизированной информационной системы «Навигатор дополнительного образования Свердловской области»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(далее - информационная система).</w:t>
      </w:r>
    </w:p>
    <w:bookmarkEnd w:id="54"/>
    <w:p w:rsidR="005F55D7" w:rsidRPr="00FD4126" w:rsidRDefault="005F55D7" w:rsidP="00C3700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F55D7" w:rsidRPr="00FD4126" w:rsidRDefault="00C17E03" w:rsidP="00C37000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bookmarkStart w:id="55" w:name="sub_1016"/>
      <w:r w:rsidRPr="00FD4126">
        <w:rPr>
          <w:rFonts w:ascii="Liberation Serif" w:hAnsi="Liberation Serif" w:cs="Times New Roman"/>
          <w:color w:val="auto"/>
          <w:lang w:val="en-US"/>
        </w:rPr>
        <w:t>II</w:t>
      </w:r>
      <w:r w:rsidR="005F55D7" w:rsidRPr="00FD4126">
        <w:rPr>
          <w:rFonts w:ascii="Liberation Serif" w:hAnsi="Liberation Serif" w:cs="Times New Roman"/>
          <w:color w:val="auto"/>
        </w:rPr>
        <w:t>. Включение исполнителей услуги в Реестр исполнителей услуги</w:t>
      </w:r>
    </w:p>
    <w:p w:rsidR="0079738F" w:rsidRPr="00FD4126" w:rsidRDefault="0079738F" w:rsidP="00C37000">
      <w:pPr>
        <w:spacing w:after="0" w:line="240" w:lineRule="auto"/>
      </w:pPr>
    </w:p>
    <w:p w:rsidR="005F55D7" w:rsidRPr="00FD4126" w:rsidRDefault="00C17E03" w:rsidP="00C3700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6" w:name="sub_1021"/>
      <w:bookmarkEnd w:id="55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6.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5F55D7" w:rsidRPr="00FD4126">
        <w:rPr>
          <w:rFonts w:ascii="Liberation Serif" w:hAnsi="Liberation Serif" w:cs="Times New Roman"/>
          <w:sz w:val="28"/>
          <w:szCs w:val="28"/>
          <w:shd w:val="clear" w:color="auto" w:fill="FFFFFF"/>
          <w:lang w:val="ru-RU"/>
        </w:rPr>
        <w:t xml:space="preserve">тбора обозначенным в социальном сертификате потребителем услуг либо его законным представителем исполнителя (исполнителей) услуги </w:t>
      </w:r>
      <w:r w:rsidR="0079738F" w:rsidRPr="00FD4126">
        <w:rPr>
          <w:rFonts w:ascii="Liberation Serif" w:hAnsi="Liberation Serif" w:cs="Times New Roman"/>
          <w:sz w:val="28"/>
          <w:szCs w:val="28"/>
          <w:shd w:val="clear" w:color="auto" w:fill="FFFFFF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shd w:val="clear" w:color="auto" w:fill="FFFFFF"/>
          <w:lang w:val="ru-RU"/>
        </w:rPr>
        <w:t>из реестра исполнителей услуги по социальному сертификату (далее – отбор).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7" w:name="sub_1022"/>
      <w:bookmarkEnd w:id="56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7.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8" w:name="sub_1027"/>
      <w:bookmarkEnd w:id="57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59" w:name="_Ref114234500"/>
      <w:bookmarkStart w:id="60" w:name="sub_1028"/>
      <w:bookmarkEnd w:id="58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8.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полное наименование юридического лица в соответствии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со сведениями ЕГРЮЛ (для юридических лиц), фамилия, имя, отчество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(при наличии) индивидуального предпринимателя, осуществляющего образовательную деятельность, в соответствии со сведениями ЕГРИП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(для индивидуальных предпринимателей);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lastRenderedPageBreak/>
        <w:t>в соответствии со сведениями ЕГРИП (для индивидуальных предпринимателей);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D4126">
        <w:rPr>
          <w:rFonts w:ascii="Liberation Serif" w:hAnsi="Liberation Serif" w:cs="Times New Roman"/>
          <w:sz w:val="28"/>
          <w:szCs w:val="28"/>
        </w:rPr>
        <w:t>идентификационный номер налогоплательщика;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>контактный номер телефона руководителя исполнителя (индивидуального предпринимателя);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адрес электронной почты (при наличии); 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номер и дата выдачи лицензии, дающей право в соответствии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с законодательством Российской Федерации на осуществление образовательной деятельности по реализации дополнительных общеразвивающих программ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(за исключением индивидуальных предпринимателей, осуществляющих образовательную деятельность непосредственно);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>контактные данные руководителя исполнителя (индивидуального предпринимателя);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1" w:name="sub_1031"/>
      <w:bookmarkEnd w:id="60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9.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К заявке Участник отбора вправе приложить копию лицензии, дающей право в соответствии с законодательством Российской Федерации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2" w:name="_Ref114234412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10.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2"/>
    </w:p>
    <w:p w:rsidR="005F55D7" w:rsidRPr="00FD4126" w:rsidRDefault="005F55D7" w:rsidP="00C37000">
      <w:pPr>
        <w:pStyle w:val="ae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3" w:name="_Ref114234386"/>
      <w:r w:rsidRPr="00FD4126">
        <w:rPr>
          <w:rFonts w:ascii="Liberation Serif" w:hAnsi="Liberation Serif" w:cs="Times New Roman"/>
          <w:sz w:val="28"/>
          <w:szCs w:val="28"/>
          <w:lang w:val="ru-RU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3"/>
    </w:p>
    <w:p w:rsidR="005F55D7" w:rsidRPr="00FD4126" w:rsidRDefault="005F55D7" w:rsidP="00C37000">
      <w:pPr>
        <w:pStyle w:val="ae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4" w:name="_Ref114234395"/>
      <w:r w:rsidRPr="00FD4126">
        <w:rPr>
          <w:rFonts w:ascii="Liberation Serif" w:hAnsi="Liberation Serif" w:cs="Times New Roman"/>
          <w:sz w:val="28"/>
          <w:szCs w:val="28"/>
          <w:lang w:val="ru-RU"/>
        </w:rPr>
        <w:t>сведения о лицензии на осуществление образовательной деятельности.</w:t>
      </w:r>
      <w:bookmarkEnd w:id="64"/>
    </w:p>
    <w:p w:rsidR="005F55D7" w:rsidRPr="00FD4126" w:rsidRDefault="005F55D7" w:rsidP="00C37000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5" w:name="sub_1264"/>
      <w:bookmarkEnd w:id="61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11.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</w:t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10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Порядка, возлагается на исполнителя услуги.</w:t>
      </w:r>
      <w:bookmarkStart w:id="66" w:name="_Hlk109772206"/>
      <w:bookmarkEnd w:id="65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12.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в течение пяти рабочих дней со дня получения заявки, указанной в пункте </w:t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8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Порядка:</w:t>
      </w:r>
    </w:p>
    <w:p w:rsidR="005F55D7" w:rsidRPr="00FD4126" w:rsidRDefault="005F55D7" w:rsidP="00C37000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D4126">
        <w:rPr>
          <w:rFonts w:ascii="Liberation Serif" w:hAnsi="Liberation Serif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FD4126">
        <w:rPr>
          <w:rStyle w:val="af3"/>
          <w:rFonts w:ascii="Liberation Serif" w:hAnsi="Liberation Serif"/>
          <w:color w:val="auto"/>
          <w:sz w:val="28"/>
          <w:szCs w:val="28"/>
        </w:rPr>
        <w:t xml:space="preserve">пункте </w:t>
      </w:r>
      <w:r w:rsidR="00C17E03" w:rsidRPr="00FD4126">
        <w:rPr>
          <w:rStyle w:val="af3"/>
          <w:rFonts w:ascii="Liberation Serif" w:hAnsi="Liberation Serif"/>
          <w:color w:val="auto"/>
          <w:sz w:val="28"/>
          <w:szCs w:val="28"/>
        </w:rPr>
        <w:t>10</w:t>
      </w:r>
      <w:r w:rsidRPr="00FD4126">
        <w:rPr>
          <w:rFonts w:ascii="Liberation Serif" w:hAnsi="Liberation Serif" w:cs="Times New Roman"/>
          <w:sz w:val="28"/>
          <w:szCs w:val="28"/>
        </w:rPr>
        <w:t xml:space="preserve"> настоящего Порядка, осуществляет проверку наличия (отсутствия) оснований </w:t>
      </w:r>
      <w:r w:rsidR="0079738F" w:rsidRPr="00FD4126">
        <w:rPr>
          <w:rFonts w:ascii="Liberation Serif" w:hAnsi="Liberation Serif" w:cs="Times New Roman"/>
          <w:sz w:val="28"/>
          <w:szCs w:val="28"/>
        </w:rPr>
        <w:br/>
      </w:r>
      <w:r w:rsidRPr="00FD4126">
        <w:rPr>
          <w:rFonts w:ascii="Liberation Serif" w:hAnsi="Liberation Serif" w:cs="Times New Roman"/>
          <w:sz w:val="28"/>
          <w:szCs w:val="28"/>
        </w:rPr>
        <w:t xml:space="preserve">для отказа в формировании соответствующей информации, включаемой в Реестр исполнителей услуги, предусмотренных </w:t>
      </w:r>
      <w:r w:rsidRPr="00FD4126">
        <w:rPr>
          <w:rStyle w:val="af3"/>
          <w:rFonts w:ascii="Liberation Serif" w:hAnsi="Liberation Serif"/>
          <w:color w:val="auto"/>
          <w:sz w:val="28"/>
          <w:szCs w:val="28"/>
        </w:rPr>
        <w:t xml:space="preserve">пунктом </w:t>
      </w:r>
      <w:r w:rsidR="00C17E03" w:rsidRPr="00FD4126">
        <w:rPr>
          <w:rStyle w:val="af3"/>
          <w:rFonts w:ascii="Liberation Serif" w:hAnsi="Liberation Serif"/>
          <w:color w:val="auto"/>
          <w:sz w:val="28"/>
          <w:szCs w:val="28"/>
        </w:rPr>
        <w:t>14</w:t>
      </w:r>
      <w:r w:rsidRPr="00FD4126">
        <w:rPr>
          <w:rFonts w:ascii="Liberation Serif" w:hAnsi="Liberation Serif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79738F" w:rsidRPr="00FD4126">
        <w:rPr>
          <w:rFonts w:ascii="Liberation Serif" w:hAnsi="Liberation Serif" w:cs="Times New Roman"/>
          <w:sz w:val="28"/>
          <w:szCs w:val="28"/>
        </w:rPr>
        <w:t>распоряжением</w:t>
      </w:r>
      <w:r w:rsidRPr="00FD4126">
        <w:rPr>
          <w:rFonts w:ascii="Liberation Serif" w:hAnsi="Liberation Serif" w:cs="Times New Roman"/>
          <w:sz w:val="28"/>
          <w:szCs w:val="28"/>
        </w:rPr>
        <w:t xml:space="preserve"> Уполномоченного органа (далее - распоряжение);</w:t>
      </w:r>
    </w:p>
    <w:p w:rsidR="005F55D7" w:rsidRPr="00FD4126" w:rsidRDefault="005F55D7" w:rsidP="00C37000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и направляет посредством информационной системы проект соглашения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отказа в формировании соответствующей информации, включаемой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5F55D7" w:rsidRPr="00FD4126" w:rsidRDefault="005F55D7" w:rsidP="00C37000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Заключение соглашения в соответствии с сертификатом осуществляется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порядке и в сроки, установленные постановлением Администрации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t>Каменского муниципального округа Свердловской обалсти</w:t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5F55D7" w:rsidRPr="00FD4126" w:rsidRDefault="005F55D7" w:rsidP="00C37000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Сведения о показателях, характеризующих качество и (или) объем оказания муниципальной услуги,  объеме субсидии, предоставляемой исполнителю услуг </w:t>
      </w:r>
      <w:r w:rsidR="0079738F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</w:t>
      </w:r>
      <w:bookmarkEnd w:id="66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7" w:name="sub_1272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13.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Реестра исполнителей в день принятия Уполномоченным органом решения о формировании соответствующей информации, включаемой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Реестр исполнителей услуги, включает исполнителя услуги в Реестр исполнителей услуги в информационной системе.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68" w:name="_Ref114234561"/>
      <w:bookmarkStart w:id="69" w:name="sub_1273"/>
      <w:bookmarkEnd w:id="67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14.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Основаниями для принятия Уполномоченным органом решения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об отказе во включении информации об исполнителе услуги в Реестр исполнителей услуги являются:</w:t>
      </w:r>
      <w:bookmarkEnd w:id="68"/>
    </w:p>
    <w:p w:rsidR="005F55D7" w:rsidRPr="00FD4126" w:rsidRDefault="005F55D7" w:rsidP="00C37000">
      <w:pPr>
        <w:pStyle w:val="ae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70" w:name="sub_1274"/>
      <w:bookmarkEnd w:id="69"/>
      <w:r w:rsidRPr="00FD4126">
        <w:rPr>
          <w:rFonts w:ascii="Liberation Serif" w:hAnsi="Liberation Serif" w:cs="Times New Roman"/>
          <w:sz w:val="28"/>
          <w:szCs w:val="28"/>
          <w:lang w:val="ru-RU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5F55D7" w:rsidRPr="00FD4126" w:rsidRDefault="005F55D7" w:rsidP="00C37000">
      <w:pPr>
        <w:pStyle w:val="ae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71" w:name="sub_1278"/>
      <w:bookmarkEnd w:id="70"/>
      <w:r w:rsidRPr="00FD4126">
        <w:rPr>
          <w:rFonts w:ascii="Liberation Serif" w:hAnsi="Liberation Serif" w:cs="Times New Roman"/>
          <w:sz w:val="28"/>
          <w:szCs w:val="28"/>
          <w:lang w:val="ru-RU"/>
        </w:rPr>
        <w:t>установление факта недостоверности представленной исполнителем услуги информации.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72" w:name="sub_1279"/>
      <w:bookmarkEnd w:id="71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15.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Отказ во включении информации об исполнителе услуги в Реестр исполнителей услуги по основаниям, указанным в 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 xml:space="preserve">пункте </w:t>
      </w:r>
      <w:r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14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настоящего Порядка, не препятствует повторному обращению исполнителя услуги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Уполномоченный орган после устранения обстоятельств, послуживших основанием для отказа.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73" w:name="sub_1210"/>
      <w:bookmarkEnd w:id="72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16.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изменения информации, указанной в 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пункте 4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и </w:t>
      </w:r>
      <w:r w:rsidR="005F55D7"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подпункте «л» пункта 5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об изменении соответствующих сведений от исполнителя услуги в соответствии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3"/>
    <w:p w:rsidR="005F55D7" w:rsidRPr="00FD4126" w:rsidRDefault="005F55D7" w:rsidP="00C3700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F55D7" w:rsidRPr="00FD4126" w:rsidRDefault="00C17E03" w:rsidP="00C37000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bookmarkStart w:id="74" w:name="sub_1280"/>
      <w:r w:rsidRPr="00FD4126">
        <w:rPr>
          <w:rFonts w:ascii="Liberation Serif" w:hAnsi="Liberation Serif" w:cs="Times New Roman"/>
          <w:color w:val="auto"/>
          <w:lang w:val="en-US"/>
        </w:rPr>
        <w:lastRenderedPageBreak/>
        <w:t>III</w:t>
      </w:r>
      <w:r w:rsidR="005F55D7" w:rsidRPr="00FD4126">
        <w:rPr>
          <w:rFonts w:ascii="Liberation Serif" w:hAnsi="Liberation Serif" w:cs="Times New Roman"/>
          <w:color w:val="auto"/>
        </w:rPr>
        <w:t xml:space="preserve">. Правила формирования сведений об услуге и условиях ее оказания </w:t>
      </w:r>
      <w:r w:rsidR="009D4B54" w:rsidRPr="00FD4126">
        <w:rPr>
          <w:rFonts w:ascii="Liberation Serif" w:hAnsi="Liberation Serif" w:cs="Times New Roman"/>
          <w:color w:val="auto"/>
        </w:rPr>
        <w:br/>
      </w:r>
      <w:r w:rsidR="005F55D7" w:rsidRPr="00FD4126">
        <w:rPr>
          <w:rFonts w:ascii="Liberation Serif" w:hAnsi="Liberation Serif" w:cs="Times New Roman"/>
          <w:color w:val="auto"/>
        </w:rPr>
        <w:t>в информационной системе</w:t>
      </w:r>
    </w:p>
    <w:p w:rsidR="00C37000" w:rsidRPr="00FD4126" w:rsidRDefault="00C37000" w:rsidP="00C37000">
      <w:pPr>
        <w:spacing w:after="0" w:line="240" w:lineRule="auto"/>
      </w:pP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17.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Оператор </w:t>
      </w:r>
      <w:bookmarkStart w:id="75" w:name="_Hlk110013562"/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Реестра исполнителей услуги </w:t>
      </w:r>
      <w:bookmarkEnd w:id="75"/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обеспечивает формирование информации, подлежащей включению в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раздел </w:t>
      </w:r>
      <w:r w:rsidR="005F55D7" w:rsidRPr="00FD4126">
        <w:rPr>
          <w:rFonts w:ascii="Liberation Serif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«Сведения о государственной (муниципальной) услуге в социальной сфере и условиях ее оказания»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Реестра исполнителей услуги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(далее - раздел </w:t>
      </w:r>
      <w:r w:rsidR="005F55D7" w:rsidRPr="00FD4126">
        <w:rPr>
          <w:rFonts w:ascii="Liberation Serif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), включающей в себя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соответствии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с подпунктом «л» пункта 5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Положения о структуре реестра исполнителей услуг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том числе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следующие сведения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76" w:name="_Ref114236125"/>
      <w:r w:rsidRPr="00FD4126">
        <w:rPr>
          <w:rFonts w:ascii="Liberation Serif" w:eastAsia="Times New Roman" w:hAnsi="Liberation Serif" w:cs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6"/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77" w:name="_Ref114236131"/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возможность зачисления получателя социального сертификата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на указанную дополнительную общеразвивающую программу, направляемого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в соответствии с настоящим Порядком;</w:t>
      </w:r>
      <w:bookmarkEnd w:id="77"/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78" w:name="_Ref114236078"/>
      <w:r w:rsidRPr="00FD4126">
        <w:rPr>
          <w:rFonts w:ascii="Liberation Serif" w:eastAsia="Times New Roman" w:hAnsi="Liberation Serif" w:cs="Times New Roman"/>
          <w:sz w:val="28"/>
          <w:szCs w:val="28"/>
        </w:rPr>
        <w:t>наименование дополнительной общеразвивающей программы;</w:t>
      </w:r>
      <w:bookmarkEnd w:id="78"/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направленность дополнительной общеразвивающей программы;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место реализации дополнительной общеразвивающей программы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на территории </w:t>
      </w:r>
      <w:r w:rsidR="00C37000" w:rsidRPr="00FD4126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C37000" w:rsidRPr="00FD4126">
        <w:rPr>
          <w:rFonts w:ascii="Liberation Serif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 (за исключением программ, реализуемых в дистанционной форме);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форма обучения по дополнительной общеразвивающей программе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и используемые образовательные технологии;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описание дополнительной общеразвивающей программы;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возрастная категория обучающихся;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категория(-и) состояния здоровья обучающихся (включая указание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на наличие ограниченных возможностей здоровья);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ожидаемая минимальная и максимальная численность обучающихся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в одной группе; 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79" w:name="_Ref114236091"/>
      <w:r w:rsidRPr="00FD4126">
        <w:rPr>
          <w:rFonts w:ascii="Liberation Serif" w:eastAsia="Times New Roman" w:hAnsi="Liberation Serif" w:cs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9"/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80" w:name="_Ref114236145"/>
      <w:r w:rsidRPr="00FD4126">
        <w:rPr>
          <w:rFonts w:ascii="Liberation Serif" w:eastAsia="Times New Roman" w:hAnsi="Liberation Serif" w:cs="Times New Roman"/>
          <w:sz w:val="28"/>
          <w:szCs w:val="28"/>
        </w:rPr>
        <w:lastRenderedPageBreak/>
        <w:t>нормативные затраты (нормативная стоимость);</w:t>
      </w:r>
      <w:bookmarkEnd w:id="80"/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5F55D7" w:rsidRPr="00FD4126" w:rsidRDefault="005F55D7" w:rsidP="00C37000">
      <w:pPr>
        <w:widowControl w:val="0"/>
        <w:numPr>
          <w:ilvl w:val="0"/>
          <w:numId w:val="17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81" w:name="_Ref114236154"/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дата включения дополнительной общеразвивающей программы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в раздел </w:t>
      </w:r>
      <w:r w:rsidRPr="00FD4126">
        <w:rPr>
          <w:rFonts w:ascii="Liberation Serif" w:eastAsia="Times New Roman" w:hAnsi="Liberation Serif" w:cs="Times New Roman"/>
          <w:sz w:val="28"/>
          <w:szCs w:val="28"/>
          <w:lang w:val="en-US"/>
        </w:rPr>
        <w:t>III</w:t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.</w:t>
      </w:r>
      <w:bookmarkEnd w:id="81"/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18.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Сведения, указанные в подпунктах 3 - 15 пункта </w:t>
      </w: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17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вносятся в информационную систему Оператором Реестра исполнителей услуги на основании информации,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представленной исполнителем услуги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заявлении, предусмотренном пунктом 3.3 настоящего Порядка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. </w:t>
      </w:r>
    </w:p>
    <w:p w:rsidR="005F55D7" w:rsidRPr="00FD4126" w:rsidRDefault="005F55D7" w:rsidP="00C37000">
      <w:pPr>
        <w:pStyle w:val="ae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Сведения, указанные в подпунктах 1-2, 16 - 20 пункта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17</w:t>
      </w: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 </w:t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заполняются автоматически, в том числе посредством осуществления информационной системой автоматизированного учета договоров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.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2" w:name="_Ref114236117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19.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Основанием для включения сведений о дополнительной общеразвивающей программе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является заявление Исполнителя услуги, направленное в адрес уполномоченного органа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путем заполнения экранных форм в информационной системе,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содержащее сведения, предусмотренные подпунктами 3-15 пункта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17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Порядка.</w:t>
      </w:r>
      <w:bookmarkEnd w:id="82"/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20.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К заявлению прикладывается соответствующая дополнительная общеразвивающая программа в форме прикрепления документа(-ов)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в электронном виде. </w:t>
      </w:r>
    </w:p>
    <w:p w:rsidR="005F55D7" w:rsidRPr="00FD4126" w:rsidRDefault="005F55D7" w:rsidP="00C37000">
      <w:pPr>
        <w:pStyle w:val="ae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Для каждой дополнительной общеразвивающей программы подается отдельное заявление.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3" w:name="_Ref114236332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21.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Уполномоченный орган в течение 10-ти дней со дня получения заявления исполнителя услуги, предусмотренного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19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и молодежной политики Свердловской области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  <w:t>от 20.04.2022 года № 392-Д «О проведении независимой оценки качества (общественной экспретизы) дополнительных общеобразовательных программ»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(далее – Регламент НОК), и включает сведения о дополнительной общеразвивающей программе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при одновременном выполнении следующих условий:</w:t>
      </w:r>
      <w:bookmarkEnd w:id="83"/>
    </w:p>
    <w:p w:rsidR="005F55D7" w:rsidRPr="00FD4126" w:rsidRDefault="005F55D7" w:rsidP="00C37000">
      <w:pPr>
        <w:widowControl w:val="0"/>
        <w:numPr>
          <w:ilvl w:val="0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представленная дополнительная общеразвивающая программа содержит </w:t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lastRenderedPageBreak/>
        <w:t>все необходимые компоненты, предусмотренные законодательством Российской Федерации;</w:t>
      </w:r>
    </w:p>
    <w:p w:rsidR="005F55D7" w:rsidRPr="00FD4126" w:rsidRDefault="005F55D7" w:rsidP="00C37000">
      <w:pPr>
        <w:widowControl w:val="0"/>
        <w:numPr>
          <w:ilvl w:val="0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достоверность сведений, указанных в заявлении, предусмотренном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 xml:space="preserve"> настоящего Порядка, подтверждается содержанием приложенной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</w:rPr>
        <w:br/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к заявлению дополнительной общеразвивающей программы;</w:t>
      </w:r>
    </w:p>
    <w:p w:rsidR="005F55D7" w:rsidRPr="00FD4126" w:rsidRDefault="005F55D7" w:rsidP="00C37000">
      <w:pPr>
        <w:widowControl w:val="0"/>
        <w:numPr>
          <w:ilvl w:val="0"/>
          <w:numId w:val="1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4" w:name="_Ref114236434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22.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.</w:t>
      </w:r>
      <w:bookmarkEnd w:id="84"/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5" w:name="_Ref114236442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23.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случае установления факта невыполнения одного или более условий, установленных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21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уполномоченный орган отказывает во включении сведений о дополнительной общеразвивающей программе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 дополнительной  общеразвивающей программе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посредством информационной системы в течение установленного абзацем первым пункта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21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 срока.</w:t>
      </w:r>
      <w:bookmarkEnd w:id="85"/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24.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Исполнитель услуги имеет право подавать заявление, предусмотренное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19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неограниченное число раз.</w:t>
      </w:r>
      <w:r w:rsidR="005F55D7" w:rsidRPr="00FD4126">
        <w:rPr>
          <w:rFonts w:ascii="Liberation Serif" w:hAnsi="Liberation Serif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6" w:name="_Ref114236450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25.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, направив Оператору Реестра исполнителей услуги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путем заполнения экранных форм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информационной системе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17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Порядка.</w:t>
      </w:r>
      <w:bookmarkEnd w:id="86"/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7" w:name="_Ref114236412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26.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Оператор Реестра исполнителей услуги в течение 10-ти рабочих дней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с момента получения заявления исполнителя услуги об изменении сведений </w:t>
      </w:r>
      <w:r w:rsidR="00C37000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о дополнительной программе проверяет выполнение условий, установленных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21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Порядка.</w:t>
      </w:r>
      <w:bookmarkEnd w:id="87"/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</w:p>
    <w:p w:rsidR="005F55D7" w:rsidRPr="00FD4126" w:rsidRDefault="005F55D7" w:rsidP="00C37000">
      <w:pPr>
        <w:pStyle w:val="ae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. 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bookmarkStart w:id="88" w:name="_Ref114236458"/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27.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случае невыполнения хотя бы одного из условий, установленных пунктом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21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Оператор Реестра исполнителей услуги в срок, указанный в пункте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26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с указанием причины такого отказа.</w:t>
      </w:r>
      <w:bookmarkEnd w:id="88"/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28.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Формы заявлений и уведомлений, указанных в пунктах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19, 22-23, 25 и 27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настоящего Порядка, устанавливаются уполномоченным органом.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29.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В случае исключения исполнителя услуги из Реестра исполнителей услуги сведения, указанные в пункте </w:t>
      </w:r>
      <w:r w:rsidR="00ED2E36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>17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, сохраняются в разделе 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</w:rPr>
        <w:t>III</w:t>
      </w:r>
      <w:r w:rsidR="005F55D7" w:rsidRPr="00FD4126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 в целях обеспечения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осуществления автоматизированного учета в информационной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lastRenderedPageBreak/>
        <w:t>системе.</w:t>
      </w:r>
    </w:p>
    <w:p w:rsidR="00C17E03" w:rsidRPr="00FD4126" w:rsidRDefault="00C17E03" w:rsidP="00C17E03"/>
    <w:p w:rsidR="005F55D7" w:rsidRPr="00FD4126" w:rsidRDefault="00C17E03" w:rsidP="009D4B54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</w:rPr>
      </w:pPr>
      <w:r w:rsidRPr="00FD4126">
        <w:rPr>
          <w:rFonts w:ascii="Liberation Serif" w:hAnsi="Liberation Serif" w:cs="Times New Roman"/>
          <w:color w:val="auto"/>
          <w:lang w:val="en-US"/>
        </w:rPr>
        <w:t>IV</w:t>
      </w:r>
      <w:r w:rsidR="005F55D7" w:rsidRPr="00FD4126">
        <w:rPr>
          <w:rFonts w:ascii="Liberation Serif" w:hAnsi="Liberation Serif" w:cs="Times New Roman"/>
          <w:color w:val="auto"/>
        </w:rPr>
        <w:t>. Исключение исполнителей услуги из Реестра исполнителей услуги</w:t>
      </w:r>
    </w:p>
    <w:p w:rsidR="00C17E03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89" w:name="_Ref114236519"/>
      <w:bookmarkStart w:id="90" w:name="sub_1281"/>
      <w:bookmarkEnd w:id="74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30.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Исключение исполнителя услуги из Реестра исполнителей услуги осуществляется в следующих случаях:</w:t>
      </w:r>
      <w:bookmarkEnd w:id="89"/>
    </w:p>
    <w:p w:rsidR="005F55D7" w:rsidRPr="00FD4126" w:rsidRDefault="005F55D7" w:rsidP="00C37000">
      <w:pPr>
        <w:pStyle w:val="ae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1" w:name="_Ref114236501"/>
      <w:bookmarkStart w:id="92" w:name="sub_1282"/>
      <w:bookmarkEnd w:id="90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при несогласии исполнителя услуги с измененными в соответствии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с </w:t>
      </w:r>
      <w:r w:rsidRPr="00FD4126">
        <w:rPr>
          <w:rStyle w:val="af3"/>
          <w:rFonts w:ascii="Liberation Serif" w:hAnsi="Liberation Serif"/>
          <w:color w:val="auto"/>
          <w:sz w:val="28"/>
          <w:szCs w:val="28"/>
          <w:lang w:val="ru-RU"/>
        </w:rPr>
        <w:t>частью 2 статьи 23</w:t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в социальной сфере» условиями оказания услуги на основании заявления исполнителя услуги в Уполномоченный орган;</w:t>
      </w:r>
      <w:bookmarkEnd w:id="91"/>
    </w:p>
    <w:p w:rsidR="005F55D7" w:rsidRPr="00FD4126" w:rsidRDefault="005F55D7" w:rsidP="00C37000">
      <w:pPr>
        <w:pStyle w:val="ae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3" w:name="_Ref114236565"/>
      <w:bookmarkStart w:id="94" w:name="sub_1283"/>
      <w:bookmarkEnd w:id="92"/>
      <w:r w:rsidRPr="00FD4126">
        <w:rPr>
          <w:rFonts w:ascii="Liberation Serif" w:hAnsi="Liberation Serif" w:cs="Times New Roman"/>
          <w:sz w:val="28"/>
          <w:szCs w:val="28"/>
          <w:lang w:val="ru-RU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3"/>
    </w:p>
    <w:p w:rsidR="005F55D7" w:rsidRPr="00FD4126" w:rsidRDefault="005F55D7" w:rsidP="00C37000">
      <w:pPr>
        <w:pStyle w:val="ae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5" w:name="_Ref114236575"/>
      <w:r w:rsidRPr="00FD4126">
        <w:rPr>
          <w:rFonts w:ascii="Liberation Serif" w:hAnsi="Liberation Serif" w:cs="Times New Roman"/>
          <w:sz w:val="28"/>
          <w:szCs w:val="28"/>
          <w:lang w:val="ru-RU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5"/>
    </w:p>
    <w:p w:rsidR="005F55D7" w:rsidRPr="00FD4126" w:rsidRDefault="005F55D7" w:rsidP="00C37000">
      <w:pPr>
        <w:pStyle w:val="ae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6" w:name="_Ref114236584"/>
      <w:r w:rsidRPr="00FD4126">
        <w:rPr>
          <w:rFonts w:ascii="Liberation Serif" w:hAnsi="Liberation Serif" w:cs="Times New Roman"/>
          <w:sz w:val="28"/>
          <w:szCs w:val="28"/>
          <w:lang w:val="ru-RU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6"/>
    </w:p>
    <w:p w:rsidR="005F55D7" w:rsidRPr="00FD4126" w:rsidRDefault="005F55D7" w:rsidP="00C37000">
      <w:pPr>
        <w:pStyle w:val="ae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7" w:name="sub_1284"/>
      <w:bookmarkEnd w:id="94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направление исполнителем в адрес Уполномоченного органа посредством заполнения экранных форм в информационной системе заявления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Pr="00FD4126">
        <w:rPr>
          <w:rFonts w:ascii="Liberation Serif" w:hAnsi="Liberation Serif" w:cs="Times New Roman"/>
          <w:sz w:val="28"/>
          <w:szCs w:val="28"/>
          <w:lang w:val="ru-RU"/>
        </w:rPr>
        <w:t>об исключении из Реестра исполнителей услуги.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8" w:name="sub_1285"/>
      <w:bookmarkEnd w:id="97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31.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предусмотренном подпунктом 1 пункта </w:t>
      </w:r>
      <w:r w:rsidR="00ED2E36" w:rsidRPr="00FD4126">
        <w:rPr>
          <w:rFonts w:ascii="Liberation Serif" w:hAnsi="Liberation Serif" w:cs="Times New Roman"/>
          <w:sz w:val="28"/>
          <w:szCs w:val="28"/>
          <w:lang w:val="ru-RU"/>
        </w:rPr>
        <w:t>30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32.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случае, предусмотренном подпунктом 2 пункта </w:t>
      </w:r>
      <w:r w:rsidR="00ED2E36" w:rsidRPr="00FD4126">
        <w:rPr>
          <w:rFonts w:ascii="Liberation Serif" w:hAnsi="Liberation Serif" w:cs="Times New Roman"/>
          <w:sz w:val="28"/>
          <w:szCs w:val="28"/>
          <w:lang w:val="ru-RU"/>
        </w:rPr>
        <w:t>30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Порядка, Уполномоченный орган в течение трех рабочих дней, следующих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33.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случае выявления фактов, предусмотренных подпунктами 3 и 4 пункта </w:t>
      </w:r>
      <w:r w:rsidR="00ED2E36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30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настоящего Порядка, уполномоченный орган в течение 3 рабочих дней, следующих за днем их выявления, вносит соответствующие изменения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в реестровую запись и переносит ее в архив, где она подлежит хранению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в течение пяти лет.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34.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bookmarkStart w:id="99" w:name="_Ref114236607"/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35.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</w:t>
      </w:r>
      <w:r w:rsidR="00C37000" w:rsidRPr="00FD4126">
        <w:rPr>
          <w:rFonts w:ascii="Liberation Serif" w:hAnsi="Liberation Serif" w:cs="Times New Roman"/>
          <w:sz w:val="28"/>
          <w:szCs w:val="28"/>
          <w:lang w:val="ru-RU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>с использованием информационной системы с указанием основания для такого исключения.</w:t>
      </w:r>
      <w:bookmarkEnd w:id="99"/>
    </w:p>
    <w:p w:rsidR="005F55D7" w:rsidRPr="00FD4126" w:rsidRDefault="00C17E03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lastRenderedPageBreak/>
        <w:t xml:space="preserve">36.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</w:t>
      </w:r>
      <w:r w:rsidR="00ED2E36" w:rsidRPr="00FD4126">
        <w:rPr>
          <w:rFonts w:ascii="Liberation Serif" w:hAnsi="Liberation Serif" w:cs="Times New Roman"/>
          <w:sz w:val="28"/>
          <w:szCs w:val="28"/>
          <w:lang w:val="ru-RU"/>
        </w:rPr>
        <w:t>35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Порядка.</w:t>
      </w:r>
      <w:bookmarkEnd w:id="98"/>
    </w:p>
    <w:p w:rsidR="005F55D7" w:rsidRPr="00FD4126" w:rsidRDefault="005F55D7" w:rsidP="00C37000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:rsidR="005F55D7" w:rsidRPr="00FD4126" w:rsidRDefault="00C17E03" w:rsidP="00C37000">
      <w:pPr>
        <w:pStyle w:val="ae"/>
        <w:tabs>
          <w:tab w:val="left" w:pos="1276"/>
        </w:tabs>
        <w:spacing w:after="0" w:line="240" w:lineRule="auto"/>
        <w:ind w:left="660"/>
        <w:jc w:val="center"/>
        <w:rPr>
          <w:rFonts w:ascii="Liberation Serif" w:hAnsi="Liberation Serif" w:cs="Times New Roman"/>
          <w:b/>
          <w:bCs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b/>
          <w:bCs/>
          <w:sz w:val="28"/>
          <w:szCs w:val="28"/>
        </w:rPr>
        <w:t>V</w:t>
      </w:r>
      <w:r w:rsidR="005F55D7" w:rsidRPr="00FD4126">
        <w:rPr>
          <w:rFonts w:ascii="Liberation Serif" w:hAnsi="Liberation Serif" w:cs="Times New Roman"/>
          <w:b/>
          <w:bCs/>
          <w:sz w:val="28"/>
          <w:szCs w:val="28"/>
          <w:lang w:val="ru-RU"/>
        </w:rPr>
        <w:t>. Мониторинг достижения результатов оказания муниципальных услуг в социальной сфере и также оценка исполнителя услуги</w:t>
      </w:r>
    </w:p>
    <w:p w:rsidR="005F55D7" w:rsidRPr="00FD4126" w:rsidRDefault="005F55D7" w:rsidP="00C37000">
      <w:pPr>
        <w:pStyle w:val="ae"/>
        <w:tabs>
          <w:tab w:val="left" w:pos="1134"/>
          <w:tab w:val="left" w:pos="1276"/>
        </w:tabs>
        <w:spacing w:after="0" w:line="240" w:lineRule="auto"/>
        <w:ind w:left="660"/>
        <w:jc w:val="both"/>
        <w:rPr>
          <w:rFonts w:ascii="Liberation Serif" w:hAnsi="Liberation Serif" w:cs="Times New Roman"/>
          <w:sz w:val="28"/>
          <w:szCs w:val="28"/>
          <w:lang w:val="ru-RU"/>
        </w:rPr>
      </w:pPr>
    </w:p>
    <w:p w:rsidR="005F55D7" w:rsidRPr="00FD4126" w:rsidRDefault="00C17E03" w:rsidP="00C37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D4126">
        <w:rPr>
          <w:rFonts w:ascii="Liberation Serif" w:hAnsi="Liberation Serif" w:cs="Times New Roman"/>
          <w:sz w:val="28"/>
          <w:szCs w:val="28"/>
        </w:rPr>
        <w:t xml:space="preserve">37. </w:t>
      </w:r>
      <w:r w:rsidR="005F55D7" w:rsidRPr="00FD4126">
        <w:rPr>
          <w:rFonts w:ascii="Liberation Serif" w:hAnsi="Liberation Serif" w:cs="Times New Roman"/>
          <w:sz w:val="28"/>
          <w:szCs w:val="28"/>
        </w:rPr>
        <w:t xml:space="preserve">Информация об исполнителях услуги, включенных в Реестр исполнителей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</w:t>
      </w:r>
      <w:r w:rsidR="00C37000" w:rsidRPr="00FD4126">
        <w:rPr>
          <w:rFonts w:ascii="Liberation Serif" w:hAnsi="Liberation Serif" w:cs="Times New Roman"/>
          <w:sz w:val="28"/>
          <w:szCs w:val="28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</w:rPr>
        <w:t>в информационно-телекоммуникационной сети «Интернет».</w:t>
      </w:r>
    </w:p>
    <w:p w:rsidR="005F55D7" w:rsidRPr="00FD4126" w:rsidRDefault="00C17E03" w:rsidP="00C370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D4126">
        <w:rPr>
          <w:rFonts w:ascii="Liberation Serif" w:hAnsi="Liberation Serif" w:cs="Times New Roman"/>
          <w:sz w:val="28"/>
          <w:szCs w:val="28"/>
        </w:rPr>
        <w:t xml:space="preserve">38. </w:t>
      </w:r>
      <w:r w:rsidR="005F55D7" w:rsidRPr="00FD4126">
        <w:rPr>
          <w:rFonts w:ascii="Liberation Serif" w:hAnsi="Liberation Serif" w:cs="Times New Roman"/>
          <w:sz w:val="28"/>
          <w:szCs w:val="28"/>
        </w:rPr>
        <w:t xml:space="preserve">Оценка исполнителя услуги определяется в том числе в соответствии </w:t>
      </w:r>
      <w:r w:rsidR="00C37000" w:rsidRPr="00FD4126">
        <w:rPr>
          <w:rFonts w:ascii="Liberation Serif" w:hAnsi="Liberation Serif" w:cs="Times New Roman"/>
          <w:sz w:val="28"/>
          <w:szCs w:val="28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</w:rPr>
        <w:t xml:space="preserve">с оценкой потребителем услуги исполнителя услуги, осуществляемой </w:t>
      </w:r>
      <w:r w:rsidR="00C37000" w:rsidRPr="00FD4126">
        <w:rPr>
          <w:rFonts w:ascii="Liberation Serif" w:hAnsi="Liberation Serif" w:cs="Times New Roman"/>
          <w:sz w:val="28"/>
          <w:szCs w:val="28"/>
        </w:rPr>
        <w:br/>
      </w:r>
      <w:r w:rsidR="005F55D7" w:rsidRPr="00FD4126">
        <w:rPr>
          <w:rFonts w:ascii="Liberation Serif" w:hAnsi="Liberation Serif" w:cs="Times New Roman"/>
          <w:sz w:val="28"/>
          <w:szCs w:val="28"/>
        </w:rPr>
        <w:t>в соответствии с пунктом 7 статьи 3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5F55D7" w:rsidRPr="00FD4126" w:rsidRDefault="00C17E03" w:rsidP="00C37000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Arial"/>
          <w:b/>
          <w:sz w:val="28"/>
          <w:szCs w:val="28"/>
          <w:lang w:val="ru-RU"/>
        </w:rPr>
      </w:pPr>
      <w:r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39. 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Порядок размещения информации, указанной в пункте </w:t>
      </w:r>
      <w:r w:rsidR="00D23B25" w:rsidRPr="00FD4126">
        <w:rPr>
          <w:rFonts w:ascii="Liberation Serif" w:hAnsi="Liberation Serif" w:cs="Times New Roman"/>
          <w:sz w:val="28"/>
          <w:szCs w:val="28"/>
          <w:lang w:val="ru-RU"/>
        </w:rPr>
        <w:t>37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Порядка, оценки исполнителя услуг на официальном сайте, указанном в пункте </w:t>
      </w:r>
      <w:r w:rsidR="00D23B25" w:rsidRPr="00FD4126">
        <w:rPr>
          <w:rFonts w:ascii="Liberation Serif" w:hAnsi="Liberation Serif" w:cs="Times New Roman"/>
          <w:sz w:val="28"/>
          <w:szCs w:val="28"/>
          <w:lang w:val="ru-RU"/>
        </w:rPr>
        <w:t>37</w:t>
      </w:r>
      <w:r w:rsidR="005F55D7" w:rsidRPr="00FD4126">
        <w:rPr>
          <w:rFonts w:ascii="Liberation Serif" w:hAnsi="Liberation Serif" w:cs="Times New Roman"/>
          <w:sz w:val="28"/>
          <w:szCs w:val="28"/>
          <w:lang w:val="ru-RU"/>
        </w:rPr>
        <w:t xml:space="preserve"> настоящего Порядка, методика определения оценки исполнителя услуг устанавливаются Министерством финансов Российской Федерации.</w:t>
      </w:r>
    </w:p>
    <w:p w:rsidR="00C37000" w:rsidRPr="00FD4126" w:rsidRDefault="00C37000">
      <w:pPr>
        <w:pStyle w:val="ae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Arial"/>
          <w:b/>
          <w:sz w:val="28"/>
          <w:szCs w:val="28"/>
          <w:lang w:val="ru-RU"/>
        </w:rPr>
      </w:pPr>
    </w:p>
    <w:sectPr w:rsidR="00C37000" w:rsidRPr="00FD4126" w:rsidSect="00510664">
      <w:pgSz w:w="11906" w:h="16838"/>
      <w:pgMar w:top="1134" w:right="567" w:bottom="1134" w:left="1418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E8" w:rsidRDefault="00A232E8" w:rsidP="00E56F27">
      <w:pPr>
        <w:spacing w:after="0" w:line="240" w:lineRule="auto"/>
      </w:pPr>
      <w:r>
        <w:separator/>
      </w:r>
    </w:p>
  </w:endnote>
  <w:endnote w:type="continuationSeparator" w:id="0">
    <w:p w:rsidR="00A232E8" w:rsidRDefault="00A232E8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E8" w:rsidRDefault="00A232E8" w:rsidP="00E56F27">
      <w:pPr>
        <w:spacing w:after="0" w:line="240" w:lineRule="auto"/>
      </w:pPr>
      <w:r>
        <w:separator/>
      </w:r>
    </w:p>
  </w:footnote>
  <w:footnote w:type="continuationSeparator" w:id="0">
    <w:p w:rsidR="00A232E8" w:rsidRDefault="00A232E8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37000" w:rsidRPr="00F26121" w:rsidRDefault="009A3D2C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F26121">
          <w:rPr>
            <w:rFonts w:ascii="Liberation Serif" w:hAnsi="Liberation Serif"/>
            <w:sz w:val="28"/>
            <w:szCs w:val="28"/>
          </w:rPr>
          <w:fldChar w:fldCharType="begin"/>
        </w:r>
        <w:r w:rsidR="00C37000" w:rsidRPr="00F2612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F26121">
          <w:rPr>
            <w:rFonts w:ascii="Liberation Serif" w:hAnsi="Liberation Serif"/>
            <w:sz w:val="28"/>
            <w:szCs w:val="28"/>
          </w:rPr>
          <w:fldChar w:fldCharType="separate"/>
        </w:r>
        <w:r w:rsidR="00CF3194">
          <w:rPr>
            <w:rFonts w:ascii="Liberation Serif" w:hAnsi="Liberation Serif"/>
            <w:noProof/>
            <w:sz w:val="28"/>
            <w:szCs w:val="28"/>
          </w:rPr>
          <w:t>15</w:t>
        </w:r>
        <w:r w:rsidRPr="00F26121">
          <w:rPr>
            <w:rFonts w:ascii="Liberation Serif" w:hAnsi="Liberation Serif"/>
            <w:sz w:val="28"/>
            <w:szCs w:val="28"/>
          </w:rPr>
          <w:fldChar w:fldCharType="end"/>
        </w:r>
      </w:p>
      <w:p w:rsidR="00C37000" w:rsidRPr="00CA7364" w:rsidRDefault="00A232E8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00" w:rsidRDefault="00C3700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F6D"/>
    <w:rsid w:val="00015BC1"/>
    <w:rsid w:val="00020212"/>
    <w:rsid w:val="00031D50"/>
    <w:rsid w:val="0003726F"/>
    <w:rsid w:val="00056284"/>
    <w:rsid w:val="00060054"/>
    <w:rsid w:val="00087BE1"/>
    <w:rsid w:val="000906C1"/>
    <w:rsid w:val="000B2BE7"/>
    <w:rsid w:val="000D6685"/>
    <w:rsid w:val="000F3652"/>
    <w:rsid w:val="001012FB"/>
    <w:rsid w:val="001168C2"/>
    <w:rsid w:val="00145537"/>
    <w:rsid w:val="001658D7"/>
    <w:rsid w:val="00176201"/>
    <w:rsid w:val="00192D7B"/>
    <w:rsid w:val="001A10FE"/>
    <w:rsid w:val="001A654B"/>
    <w:rsid w:val="001C13D1"/>
    <w:rsid w:val="001E5F6E"/>
    <w:rsid w:val="00202B8F"/>
    <w:rsid w:val="00214C3C"/>
    <w:rsid w:val="00243D60"/>
    <w:rsid w:val="00277620"/>
    <w:rsid w:val="002834FE"/>
    <w:rsid w:val="0028484C"/>
    <w:rsid w:val="002910DF"/>
    <w:rsid w:val="002D057B"/>
    <w:rsid w:val="002E259F"/>
    <w:rsid w:val="00306539"/>
    <w:rsid w:val="00317680"/>
    <w:rsid w:val="00326E39"/>
    <w:rsid w:val="003412D1"/>
    <w:rsid w:val="003453BD"/>
    <w:rsid w:val="00347661"/>
    <w:rsid w:val="00352D2E"/>
    <w:rsid w:val="003752AE"/>
    <w:rsid w:val="003B5C09"/>
    <w:rsid w:val="003C6D91"/>
    <w:rsid w:val="003E21D1"/>
    <w:rsid w:val="003E69C4"/>
    <w:rsid w:val="00420547"/>
    <w:rsid w:val="00436795"/>
    <w:rsid w:val="00447C89"/>
    <w:rsid w:val="004804B1"/>
    <w:rsid w:val="004A187A"/>
    <w:rsid w:val="004A2C21"/>
    <w:rsid w:val="004E4539"/>
    <w:rsid w:val="004F36CE"/>
    <w:rsid w:val="004F7A4D"/>
    <w:rsid w:val="005007C7"/>
    <w:rsid w:val="00510664"/>
    <w:rsid w:val="00527BD8"/>
    <w:rsid w:val="0056340A"/>
    <w:rsid w:val="00566984"/>
    <w:rsid w:val="0059539C"/>
    <w:rsid w:val="00596A45"/>
    <w:rsid w:val="005A415B"/>
    <w:rsid w:val="005C1265"/>
    <w:rsid w:val="005E0050"/>
    <w:rsid w:val="005E61D0"/>
    <w:rsid w:val="005E7BCE"/>
    <w:rsid w:val="005F4053"/>
    <w:rsid w:val="005F48B7"/>
    <w:rsid w:val="005F55D7"/>
    <w:rsid w:val="00615B6A"/>
    <w:rsid w:val="00615D18"/>
    <w:rsid w:val="00634423"/>
    <w:rsid w:val="006345BF"/>
    <w:rsid w:val="00646861"/>
    <w:rsid w:val="00655DED"/>
    <w:rsid w:val="006A006A"/>
    <w:rsid w:val="006A1B7C"/>
    <w:rsid w:val="006A58D5"/>
    <w:rsid w:val="006B3E40"/>
    <w:rsid w:val="006C040F"/>
    <w:rsid w:val="006F6902"/>
    <w:rsid w:val="007077EE"/>
    <w:rsid w:val="00713611"/>
    <w:rsid w:val="007212DC"/>
    <w:rsid w:val="007305EF"/>
    <w:rsid w:val="00730E0E"/>
    <w:rsid w:val="00736A54"/>
    <w:rsid w:val="00745C28"/>
    <w:rsid w:val="00746E90"/>
    <w:rsid w:val="00751ACD"/>
    <w:rsid w:val="0076706A"/>
    <w:rsid w:val="007911BB"/>
    <w:rsid w:val="00795D14"/>
    <w:rsid w:val="0079738F"/>
    <w:rsid w:val="007B09C5"/>
    <w:rsid w:val="007D07E1"/>
    <w:rsid w:val="007F29D4"/>
    <w:rsid w:val="008000C2"/>
    <w:rsid w:val="00801124"/>
    <w:rsid w:val="0080542C"/>
    <w:rsid w:val="0081462F"/>
    <w:rsid w:val="00834CB4"/>
    <w:rsid w:val="00842449"/>
    <w:rsid w:val="00854722"/>
    <w:rsid w:val="00890E05"/>
    <w:rsid w:val="008F7C0E"/>
    <w:rsid w:val="00907887"/>
    <w:rsid w:val="009100CF"/>
    <w:rsid w:val="00914E80"/>
    <w:rsid w:val="00916D24"/>
    <w:rsid w:val="00925F24"/>
    <w:rsid w:val="00931E25"/>
    <w:rsid w:val="009417C8"/>
    <w:rsid w:val="00943080"/>
    <w:rsid w:val="0095404A"/>
    <w:rsid w:val="00963F96"/>
    <w:rsid w:val="00971E16"/>
    <w:rsid w:val="00985C40"/>
    <w:rsid w:val="009A3D2C"/>
    <w:rsid w:val="009A630E"/>
    <w:rsid w:val="009C5E3C"/>
    <w:rsid w:val="009D18A1"/>
    <w:rsid w:val="009D4B54"/>
    <w:rsid w:val="009E7141"/>
    <w:rsid w:val="009E7D51"/>
    <w:rsid w:val="009F1C65"/>
    <w:rsid w:val="00A232E8"/>
    <w:rsid w:val="00A23DD4"/>
    <w:rsid w:val="00A507EB"/>
    <w:rsid w:val="00A51257"/>
    <w:rsid w:val="00A579BB"/>
    <w:rsid w:val="00A60CAF"/>
    <w:rsid w:val="00A65253"/>
    <w:rsid w:val="00A66DDF"/>
    <w:rsid w:val="00A756EA"/>
    <w:rsid w:val="00A77AA2"/>
    <w:rsid w:val="00AC48BC"/>
    <w:rsid w:val="00AD6256"/>
    <w:rsid w:val="00B03E80"/>
    <w:rsid w:val="00B043F5"/>
    <w:rsid w:val="00B33090"/>
    <w:rsid w:val="00B8222C"/>
    <w:rsid w:val="00B94B8C"/>
    <w:rsid w:val="00BA160C"/>
    <w:rsid w:val="00BA4FFA"/>
    <w:rsid w:val="00BC3FC7"/>
    <w:rsid w:val="00BC4041"/>
    <w:rsid w:val="00BC4C42"/>
    <w:rsid w:val="00BE0CB9"/>
    <w:rsid w:val="00BE2052"/>
    <w:rsid w:val="00BF6A16"/>
    <w:rsid w:val="00C1018F"/>
    <w:rsid w:val="00C17E03"/>
    <w:rsid w:val="00C20BC5"/>
    <w:rsid w:val="00C37000"/>
    <w:rsid w:val="00C408DD"/>
    <w:rsid w:val="00C46488"/>
    <w:rsid w:val="00C92AE0"/>
    <w:rsid w:val="00CA2D54"/>
    <w:rsid w:val="00CA5D7E"/>
    <w:rsid w:val="00CA7364"/>
    <w:rsid w:val="00CB3D1D"/>
    <w:rsid w:val="00CF3194"/>
    <w:rsid w:val="00D01FEE"/>
    <w:rsid w:val="00D22EFE"/>
    <w:rsid w:val="00D23B25"/>
    <w:rsid w:val="00D4405B"/>
    <w:rsid w:val="00D50B24"/>
    <w:rsid w:val="00D545E1"/>
    <w:rsid w:val="00D6021D"/>
    <w:rsid w:val="00D61DE4"/>
    <w:rsid w:val="00D61FDC"/>
    <w:rsid w:val="00D6579A"/>
    <w:rsid w:val="00DA3970"/>
    <w:rsid w:val="00DB09C9"/>
    <w:rsid w:val="00DC754A"/>
    <w:rsid w:val="00DF647E"/>
    <w:rsid w:val="00E30E48"/>
    <w:rsid w:val="00E3240D"/>
    <w:rsid w:val="00E44131"/>
    <w:rsid w:val="00E53001"/>
    <w:rsid w:val="00E53B38"/>
    <w:rsid w:val="00E56F27"/>
    <w:rsid w:val="00E8308F"/>
    <w:rsid w:val="00E93863"/>
    <w:rsid w:val="00E97DEA"/>
    <w:rsid w:val="00EC3D46"/>
    <w:rsid w:val="00ED2E36"/>
    <w:rsid w:val="00ED4456"/>
    <w:rsid w:val="00EE1CD2"/>
    <w:rsid w:val="00EF1B6D"/>
    <w:rsid w:val="00EF566A"/>
    <w:rsid w:val="00F116D8"/>
    <w:rsid w:val="00F26121"/>
    <w:rsid w:val="00F460F9"/>
    <w:rsid w:val="00F47976"/>
    <w:rsid w:val="00F62DF9"/>
    <w:rsid w:val="00F72093"/>
    <w:rsid w:val="00F8170C"/>
    <w:rsid w:val="00F82278"/>
    <w:rsid w:val="00F84F4C"/>
    <w:rsid w:val="00F86849"/>
    <w:rsid w:val="00FA442E"/>
    <w:rsid w:val="00FC1014"/>
    <w:rsid w:val="00FD4126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E8E7E"/>
  <w15:docId w15:val="{E7AAEC8F-478D-4796-80F4-0AF4928B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5F5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F5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E2C87-8B39-48C7-B7A1-5656AFBF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8613</Words>
  <Characters>49096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Злата Прошкина</cp:lastModifiedBy>
  <cp:revision>88</cp:revision>
  <cp:lastPrinted>2025-06-19T04:40:00Z</cp:lastPrinted>
  <dcterms:created xsi:type="dcterms:W3CDTF">2022-08-25T05:32:00Z</dcterms:created>
  <dcterms:modified xsi:type="dcterms:W3CDTF">2025-06-19T04:40:00Z</dcterms:modified>
</cp:coreProperties>
</file>